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0" w:rsidRPr="009E76AF" w:rsidRDefault="005862C0" w:rsidP="005862C0">
      <w:pPr>
        <w:pStyle w:val="a3"/>
        <w:rPr>
          <w:sz w:val="40"/>
          <w:szCs w:val="40"/>
          <w:u w:val="none"/>
        </w:rPr>
      </w:pPr>
      <w:r w:rsidRPr="009E76AF">
        <w:rPr>
          <w:rFonts w:ascii="Palatino Linotype" w:hAnsi="Palatino Linotype" w:cs="Palatino Linotype"/>
          <w:b w:val="0"/>
          <w:bCs/>
          <w:smallCaps/>
          <w:noProof/>
          <w:u w:val="none"/>
          <w:lang w:val="ru-RU" w:eastAsia="ru-RU"/>
        </w:rPr>
        <w:drawing>
          <wp:inline distT="0" distB="0" distL="0" distR="0" wp14:anchorId="658D8AAE" wp14:editId="020E0FE1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C0" w:rsidRDefault="005862C0" w:rsidP="005862C0">
      <w:pPr>
        <w:pStyle w:val="a3"/>
        <w:rPr>
          <w:sz w:val="40"/>
          <w:szCs w:val="40"/>
          <w:lang w:val="ru-RU"/>
        </w:rPr>
      </w:pPr>
    </w:p>
    <w:p w:rsidR="005862C0" w:rsidRPr="009E76AF" w:rsidRDefault="005862C0" w:rsidP="005862C0">
      <w:pPr>
        <w:pStyle w:val="a3"/>
        <w:rPr>
          <w:sz w:val="40"/>
          <w:szCs w:val="40"/>
          <w:u w:val="none"/>
        </w:rPr>
      </w:pPr>
      <w:r w:rsidRPr="009E76AF">
        <w:rPr>
          <w:sz w:val="40"/>
          <w:szCs w:val="40"/>
          <w:u w:val="none"/>
        </w:rPr>
        <w:t>АДМИНИСТРАЦИЯ</w:t>
      </w:r>
    </w:p>
    <w:p w:rsidR="005862C0" w:rsidRPr="00626FA4" w:rsidRDefault="005862C0" w:rsidP="005862C0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«Мещовский район»</w:t>
      </w:r>
    </w:p>
    <w:p w:rsidR="005862C0" w:rsidRPr="00626FA4" w:rsidRDefault="005862C0" w:rsidP="005862C0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5862C0" w:rsidRDefault="005862C0" w:rsidP="005862C0">
      <w:pPr>
        <w:jc w:val="center"/>
        <w:rPr>
          <w:sz w:val="32"/>
        </w:rPr>
      </w:pPr>
    </w:p>
    <w:p w:rsidR="005862C0" w:rsidRDefault="005862C0" w:rsidP="005862C0">
      <w:pPr>
        <w:jc w:val="center"/>
        <w:rPr>
          <w:b/>
          <w:sz w:val="44"/>
        </w:rPr>
      </w:pPr>
      <w:r>
        <w:rPr>
          <w:b/>
          <w:sz w:val="40"/>
        </w:rPr>
        <w:t xml:space="preserve">  </w:t>
      </w:r>
      <w:r>
        <w:rPr>
          <w:b/>
          <w:sz w:val="44"/>
        </w:rPr>
        <w:t>ПОСТАНОВЛЕНИЕ</w:t>
      </w:r>
    </w:p>
    <w:p w:rsidR="005862C0" w:rsidRDefault="005862C0" w:rsidP="005862C0">
      <w:pPr>
        <w:pStyle w:val="a5"/>
        <w:jc w:val="left"/>
        <w:rPr>
          <w:bCs/>
          <w:sz w:val="28"/>
        </w:rPr>
      </w:pPr>
    </w:p>
    <w:p w:rsidR="005862C0" w:rsidRPr="004F4955" w:rsidRDefault="00F432B5" w:rsidP="005862C0">
      <w:pPr>
        <w:pStyle w:val="a5"/>
        <w:jc w:val="left"/>
        <w:rPr>
          <w:b w:val="0"/>
          <w:bCs/>
          <w:sz w:val="26"/>
          <w:szCs w:val="26"/>
          <w:lang w:val="ru-RU"/>
        </w:rPr>
      </w:pPr>
      <w:r w:rsidRPr="004F4955">
        <w:rPr>
          <w:b w:val="0"/>
          <w:bCs/>
          <w:sz w:val="26"/>
          <w:szCs w:val="26"/>
          <w:lang w:val="ru-RU"/>
        </w:rPr>
        <w:t>«</w:t>
      </w:r>
      <w:r w:rsidR="000E3412">
        <w:rPr>
          <w:b w:val="0"/>
          <w:bCs/>
          <w:sz w:val="26"/>
          <w:szCs w:val="26"/>
          <w:lang w:val="ru-RU"/>
        </w:rPr>
        <w:t xml:space="preserve">28 </w:t>
      </w:r>
      <w:r w:rsidRPr="004F4955">
        <w:rPr>
          <w:b w:val="0"/>
          <w:bCs/>
          <w:sz w:val="26"/>
          <w:szCs w:val="26"/>
          <w:lang w:val="ru-RU"/>
        </w:rPr>
        <w:t xml:space="preserve">» </w:t>
      </w:r>
      <w:r w:rsidR="00722E70" w:rsidRPr="004F4955">
        <w:rPr>
          <w:b w:val="0"/>
          <w:bCs/>
          <w:sz w:val="26"/>
          <w:szCs w:val="26"/>
          <w:lang w:val="ru-RU"/>
        </w:rPr>
        <w:t xml:space="preserve"> марта</w:t>
      </w:r>
      <w:r w:rsidR="005862C0" w:rsidRPr="004F4955">
        <w:rPr>
          <w:b w:val="0"/>
          <w:bCs/>
          <w:sz w:val="26"/>
          <w:szCs w:val="26"/>
        </w:rPr>
        <w:t xml:space="preserve"> 20</w:t>
      </w:r>
      <w:r w:rsidR="005862C0" w:rsidRPr="004F4955">
        <w:rPr>
          <w:b w:val="0"/>
          <w:bCs/>
          <w:sz w:val="26"/>
          <w:szCs w:val="26"/>
          <w:lang w:val="ru-RU"/>
        </w:rPr>
        <w:t>2</w:t>
      </w:r>
      <w:r w:rsidRPr="004F4955">
        <w:rPr>
          <w:b w:val="0"/>
          <w:bCs/>
          <w:sz w:val="26"/>
          <w:szCs w:val="26"/>
          <w:lang w:val="ru-RU"/>
        </w:rPr>
        <w:t>3</w:t>
      </w:r>
      <w:r w:rsidR="005862C0" w:rsidRPr="004F4955">
        <w:rPr>
          <w:b w:val="0"/>
          <w:bCs/>
          <w:sz w:val="26"/>
          <w:szCs w:val="26"/>
          <w:lang w:val="ru-RU"/>
        </w:rPr>
        <w:t xml:space="preserve"> </w:t>
      </w:r>
      <w:r w:rsidR="005862C0" w:rsidRPr="004F4955">
        <w:rPr>
          <w:b w:val="0"/>
          <w:bCs/>
          <w:sz w:val="26"/>
          <w:szCs w:val="26"/>
        </w:rPr>
        <w:t>г</w:t>
      </w:r>
      <w:r w:rsidR="005862C0" w:rsidRPr="004F4955">
        <w:rPr>
          <w:b w:val="0"/>
          <w:bCs/>
          <w:sz w:val="26"/>
          <w:szCs w:val="26"/>
          <w:lang w:val="ru-RU"/>
        </w:rPr>
        <w:t>ода</w:t>
      </w:r>
      <w:r w:rsidR="005862C0" w:rsidRPr="004F4955">
        <w:rPr>
          <w:b w:val="0"/>
          <w:bCs/>
          <w:sz w:val="26"/>
          <w:szCs w:val="26"/>
        </w:rPr>
        <w:t xml:space="preserve">                                          </w:t>
      </w:r>
      <w:r w:rsidR="00722E70" w:rsidRPr="004F4955">
        <w:rPr>
          <w:b w:val="0"/>
          <w:bCs/>
          <w:sz w:val="26"/>
          <w:szCs w:val="26"/>
          <w:lang w:val="ru-RU"/>
        </w:rPr>
        <w:t xml:space="preserve">             </w:t>
      </w:r>
      <w:r w:rsidR="005862C0" w:rsidRPr="004F4955">
        <w:rPr>
          <w:b w:val="0"/>
          <w:bCs/>
          <w:sz w:val="26"/>
          <w:szCs w:val="26"/>
        </w:rPr>
        <w:t xml:space="preserve">           </w:t>
      </w:r>
      <w:r w:rsidR="005862C0" w:rsidRPr="004F4955">
        <w:rPr>
          <w:b w:val="0"/>
          <w:bCs/>
          <w:sz w:val="26"/>
          <w:szCs w:val="26"/>
          <w:lang w:val="ru-RU"/>
        </w:rPr>
        <w:t xml:space="preserve">             № </w:t>
      </w:r>
      <w:r w:rsidR="000E3412">
        <w:rPr>
          <w:b w:val="0"/>
          <w:bCs/>
          <w:sz w:val="26"/>
          <w:szCs w:val="26"/>
          <w:lang w:val="ru-RU"/>
        </w:rPr>
        <w:t>189</w:t>
      </w:r>
    </w:p>
    <w:p w:rsidR="005862C0" w:rsidRPr="004F4955" w:rsidRDefault="005862C0" w:rsidP="005862C0">
      <w:pPr>
        <w:pStyle w:val="a5"/>
        <w:jc w:val="left"/>
        <w:rPr>
          <w:bCs/>
          <w:sz w:val="26"/>
          <w:szCs w:val="26"/>
          <w:lang w:val="ru-RU"/>
        </w:rPr>
      </w:pPr>
    </w:p>
    <w:p w:rsidR="005862C0" w:rsidRPr="004F4955" w:rsidRDefault="005862C0" w:rsidP="004F4955">
      <w:pPr>
        <w:spacing w:line="276" w:lineRule="auto"/>
        <w:contextualSpacing/>
        <w:jc w:val="center"/>
        <w:rPr>
          <w:b/>
          <w:color w:val="000000"/>
          <w:sz w:val="26"/>
          <w:szCs w:val="26"/>
        </w:rPr>
      </w:pPr>
      <w:r w:rsidRPr="004F4955">
        <w:rPr>
          <w:b/>
          <w:sz w:val="26"/>
          <w:szCs w:val="26"/>
        </w:rPr>
        <w:t>О внесении изменений в Постановление администрации городского поселения «Город Мещовск» от 27.02.2019 № 52 «</w:t>
      </w:r>
      <w:r w:rsidRPr="004F4955">
        <w:rPr>
          <w:b/>
          <w:color w:val="000000"/>
          <w:sz w:val="26"/>
          <w:szCs w:val="26"/>
          <w:shd w:val="clear" w:color="auto" w:fill="FFFFFF"/>
        </w:rPr>
        <w:t xml:space="preserve">Об утверждении муниципальной программы городского поселения «Город Мещовск» </w:t>
      </w:r>
      <w:r w:rsidRPr="004F4955">
        <w:rPr>
          <w:rStyle w:val="4"/>
          <w:bCs w:val="0"/>
          <w:color w:val="000000"/>
          <w:sz w:val="26"/>
          <w:szCs w:val="26"/>
        </w:rPr>
        <w:t>«Обеспечение доступным и комфортным жильем и коммунальными услугами населения ГП «Город Мещовск</w:t>
      </w:r>
      <w:r w:rsidRPr="004F4955">
        <w:rPr>
          <w:rStyle w:val="4"/>
          <w:rFonts w:eastAsia="OpenSymbol"/>
          <w:bCs w:val="0"/>
          <w:color w:val="000000"/>
          <w:sz w:val="26"/>
          <w:szCs w:val="26"/>
        </w:rPr>
        <w:t>»</w:t>
      </w:r>
      <w:r w:rsidRPr="004F4955">
        <w:rPr>
          <w:b/>
          <w:color w:val="000000"/>
          <w:sz w:val="26"/>
          <w:szCs w:val="26"/>
        </w:rPr>
        <w:t xml:space="preserve"> на 2019-2024 годы»</w:t>
      </w:r>
      <w:r w:rsidR="003B2786" w:rsidRPr="004F4955">
        <w:rPr>
          <w:sz w:val="26"/>
          <w:szCs w:val="26"/>
        </w:rPr>
        <w:t xml:space="preserve"> </w:t>
      </w:r>
    </w:p>
    <w:p w:rsidR="005862C0" w:rsidRPr="004F4955" w:rsidRDefault="005862C0" w:rsidP="004F4955">
      <w:pPr>
        <w:spacing w:line="276" w:lineRule="auto"/>
        <w:contextualSpacing/>
        <w:jc w:val="center"/>
        <w:rPr>
          <w:b/>
          <w:color w:val="000000"/>
          <w:sz w:val="26"/>
          <w:szCs w:val="26"/>
        </w:rPr>
      </w:pPr>
    </w:p>
    <w:p w:rsidR="005862C0" w:rsidRPr="004F4955" w:rsidRDefault="003B2786" w:rsidP="004F4955">
      <w:pPr>
        <w:pStyle w:val="a9"/>
        <w:spacing w:line="276" w:lineRule="auto"/>
        <w:contextualSpacing/>
        <w:jc w:val="both"/>
        <w:rPr>
          <w:sz w:val="26"/>
          <w:szCs w:val="26"/>
          <w:shd w:val="clear" w:color="auto" w:fill="FFFFFF"/>
        </w:rPr>
      </w:pPr>
      <w:r w:rsidRPr="004F4955">
        <w:rPr>
          <w:sz w:val="26"/>
          <w:szCs w:val="26"/>
          <w:shd w:val="clear" w:color="auto" w:fill="FFFFFF"/>
        </w:rPr>
        <w:t xml:space="preserve">         </w:t>
      </w:r>
      <w:r w:rsidR="000578D2" w:rsidRPr="004F4955">
        <w:rPr>
          <w:sz w:val="26"/>
          <w:szCs w:val="26"/>
          <w:shd w:val="clear" w:color="auto" w:fill="FFFFFF"/>
        </w:rPr>
        <w:t>Руководствуясь статьей</w:t>
      </w:r>
      <w:r w:rsidR="005862C0" w:rsidRPr="004F4955">
        <w:rPr>
          <w:sz w:val="26"/>
          <w:szCs w:val="26"/>
          <w:shd w:val="clear" w:color="auto" w:fill="FFFFFF"/>
        </w:rPr>
        <w:t xml:space="preserve"> 43 Федерального Закона № 131-Ф3 «Об общих принципах организации местного самоуправ</w:t>
      </w:r>
      <w:r w:rsidRPr="004F4955">
        <w:rPr>
          <w:sz w:val="26"/>
          <w:szCs w:val="26"/>
          <w:shd w:val="clear" w:color="auto" w:fill="FFFFFF"/>
        </w:rPr>
        <w:t xml:space="preserve">ления в Российской Федерации», </w:t>
      </w:r>
      <w:r w:rsidRPr="004F4955">
        <w:rPr>
          <w:sz w:val="26"/>
          <w:szCs w:val="26"/>
        </w:rPr>
        <w:t>статьями</w:t>
      </w:r>
      <w:r w:rsidR="000578D2" w:rsidRPr="004F4955">
        <w:rPr>
          <w:sz w:val="26"/>
          <w:szCs w:val="26"/>
        </w:rPr>
        <w:t xml:space="preserve"> </w:t>
      </w:r>
      <w:r w:rsidRPr="004F4955">
        <w:rPr>
          <w:sz w:val="26"/>
          <w:szCs w:val="26"/>
        </w:rPr>
        <w:t xml:space="preserve">7, </w:t>
      </w:r>
      <w:r w:rsidR="005862C0" w:rsidRPr="004F4955">
        <w:rPr>
          <w:sz w:val="26"/>
          <w:szCs w:val="26"/>
        </w:rPr>
        <w:t>33.1</w:t>
      </w:r>
      <w:r w:rsidRPr="004F4955">
        <w:rPr>
          <w:sz w:val="26"/>
          <w:szCs w:val="26"/>
        </w:rPr>
        <w:t>, 35</w:t>
      </w:r>
      <w:r w:rsidR="000578D2" w:rsidRPr="004F4955">
        <w:rPr>
          <w:sz w:val="26"/>
          <w:szCs w:val="26"/>
        </w:rPr>
        <w:t xml:space="preserve"> </w:t>
      </w:r>
      <w:r w:rsidR="005862C0" w:rsidRPr="004F4955">
        <w:rPr>
          <w:sz w:val="26"/>
          <w:szCs w:val="26"/>
        </w:rPr>
        <w:t xml:space="preserve">Устава муниципального района «Мещовский район», </w:t>
      </w:r>
      <w:r w:rsidR="000578D2" w:rsidRPr="004F4955">
        <w:rPr>
          <w:sz w:val="26"/>
          <w:szCs w:val="26"/>
        </w:rPr>
        <w:t xml:space="preserve">в целях реализации основных направлений бюджетной политики городского поселения «Город Мещовск», </w:t>
      </w:r>
      <w:r w:rsidR="005862C0" w:rsidRPr="004F4955">
        <w:rPr>
          <w:sz w:val="26"/>
          <w:szCs w:val="26"/>
          <w:shd w:val="clear" w:color="auto" w:fill="FFFFFF"/>
        </w:rPr>
        <w:t>администрация муниципального района «Мещовский район»</w:t>
      </w:r>
    </w:p>
    <w:p w:rsidR="000578D2" w:rsidRPr="004F4955" w:rsidRDefault="000578D2" w:rsidP="004F4955">
      <w:pPr>
        <w:pStyle w:val="a9"/>
        <w:spacing w:line="276" w:lineRule="auto"/>
        <w:contextualSpacing/>
        <w:jc w:val="both"/>
        <w:rPr>
          <w:sz w:val="26"/>
          <w:szCs w:val="26"/>
          <w:shd w:val="clear" w:color="auto" w:fill="FFFFFF"/>
        </w:rPr>
      </w:pPr>
    </w:p>
    <w:p w:rsidR="005862C0" w:rsidRPr="004F4955" w:rsidRDefault="005862C0" w:rsidP="004F4955">
      <w:pPr>
        <w:spacing w:line="276" w:lineRule="auto"/>
        <w:contextualSpacing/>
        <w:jc w:val="center"/>
        <w:rPr>
          <w:b/>
          <w:color w:val="000000"/>
          <w:spacing w:val="5"/>
          <w:sz w:val="26"/>
          <w:szCs w:val="26"/>
          <w:shd w:val="clear" w:color="auto" w:fill="FFFFFF"/>
        </w:rPr>
      </w:pPr>
      <w:r w:rsidRPr="004F4955">
        <w:rPr>
          <w:b/>
          <w:color w:val="000000"/>
          <w:spacing w:val="5"/>
          <w:sz w:val="26"/>
          <w:szCs w:val="26"/>
          <w:shd w:val="clear" w:color="auto" w:fill="FFFFFF"/>
        </w:rPr>
        <w:t>ПОСТАНОВЛЯЕТ:</w:t>
      </w:r>
    </w:p>
    <w:p w:rsidR="005862C0" w:rsidRPr="004F4955" w:rsidRDefault="005862C0" w:rsidP="004F4955">
      <w:pPr>
        <w:spacing w:line="276" w:lineRule="auto"/>
        <w:contextualSpacing/>
        <w:jc w:val="center"/>
        <w:rPr>
          <w:sz w:val="26"/>
          <w:szCs w:val="26"/>
        </w:rPr>
      </w:pPr>
    </w:p>
    <w:p w:rsidR="000578D2" w:rsidRPr="004F4955" w:rsidRDefault="001A69DD" w:rsidP="004F4955">
      <w:pPr>
        <w:pStyle w:val="a9"/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4F4955">
        <w:rPr>
          <w:spacing w:val="5"/>
          <w:sz w:val="26"/>
          <w:szCs w:val="26"/>
          <w:shd w:val="clear" w:color="auto" w:fill="FFFFFF"/>
        </w:rPr>
        <w:t>В</w:t>
      </w:r>
      <w:r w:rsidR="008C19E7" w:rsidRPr="004F4955">
        <w:rPr>
          <w:spacing w:val="5"/>
          <w:sz w:val="26"/>
          <w:szCs w:val="26"/>
          <w:shd w:val="clear" w:color="auto" w:fill="FFFFFF"/>
        </w:rPr>
        <w:t xml:space="preserve">нести в </w:t>
      </w:r>
      <w:r w:rsidRPr="004F4955">
        <w:rPr>
          <w:spacing w:val="5"/>
          <w:sz w:val="26"/>
          <w:szCs w:val="26"/>
          <w:shd w:val="clear" w:color="auto" w:fill="FFFFFF"/>
        </w:rPr>
        <w:t xml:space="preserve"> </w:t>
      </w:r>
      <w:r w:rsidR="008C19E7" w:rsidRPr="004F4955">
        <w:rPr>
          <w:sz w:val="26"/>
          <w:szCs w:val="26"/>
        </w:rPr>
        <w:t xml:space="preserve">Постановление администрации городского поселения «Город Мещовск» от 27.02.2019 № 52 </w:t>
      </w:r>
      <w:r w:rsidR="001A17D8" w:rsidRPr="004F4955">
        <w:rPr>
          <w:spacing w:val="5"/>
          <w:sz w:val="26"/>
          <w:szCs w:val="26"/>
          <w:shd w:val="clear" w:color="auto" w:fill="FFFFFF"/>
        </w:rPr>
        <w:t xml:space="preserve">«Об утверждении муниципальной программы городского поселения «Город Мещовск» </w:t>
      </w:r>
      <w:r w:rsidR="005862C0" w:rsidRPr="004F4955">
        <w:rPr>
          <w:rStyle w:val="4"/>
          <w:b w:val="0"/>
          <w:bCs w:val="0"/>
          <w:color w:val="000000"/>
          <w:sz w:val="26"/>
          <w:szCs w:val="26"/>
        </w:rPr>
        <w:t>«Обеспечение доступным и комфортным жильем  и коммунальными услугами населения городского поселения «Город Мещовск»</w:t>
      </w:r>
      <w:r w:rsidR="005862C0" w:rsidRPr="004F4955">
        <w:rPr>
          <w:b/>
          <w:sz w:val="26"/>
          <w:szCs w:val="26"/>
        </w:rPr>
        <w:t xml:space="preserve"> </w:t>
      </w:r>
      <w:r w:rsidR="001A17D8" w:rsidRPr="004F4955">
        <w:rPr>
          <w:sz w:val="26"/>
          <w:szCs w:val="26"/>
        </w:rPr>
        <w:t xml:space="preserve">на 2019-2024 годы» </w:t>
      </w:r>
      <w:r w:rsidR="003B2786" w:rsidRPr="004F4955">
        <w:rPr>
          <w:sz w:val="26"/>
          <w:szCs w:val="26"/>
        </w:rPr>
        <w:t>(далее – Постановление)</w:t>
      </w:r>
      <w:r w:rsidR="005862C0" w:rsidRPr="004F4955">
        <w:rPr>
          <w:sz w:val="26"/>
          <w:szCs w:val="26"/>
        </w:rPr>
        <w:t xml:space="preserve"> </w:t>
      </w:r>
      <w:r w:rsidRPr="004F4955">
        <w:rPr>
          <w:sz w:val="26"/>
          <w:szCs w:val="26"/>
        </w:rPr>
        <w:t>следующие изменения:</w:t>
      </w:r>
    </w:p>
    <w:p w:rsidR="008C5FF5" w:rsidRPr="004F4955" w:rsidRDefault="008C5FF5" w:rsidP="004F4955">
      <w:pPr>
        <w:pStyle w:val="a9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4F4955">
        <w:rPr>
          <w:sz w:val="26"/>
          <w:szCs w:val="26"/>
        </w:rPr>
        <w:t>1.1. Наименование Постановления изложить в следующей редакции «Об утверждении муниципальной программы городского поселения «Город Мещовск» «Обеспечение доступным и комфортным жильем и коммунальными услугами населения городского поселения «Город Мещовск» на 2021-2026</w:t>
      </w:r>
      <w:r w:rsidR="004F4955">
        <w:rPr>
          <w:sz w:val="26"/>
          <w:szCs w:val="26"/>
        </w:rPr>
        <w:t xml:space="preserve"> годы».</w:t>
      </w:r>
    </w:p>
    <w:p w:rsidR="008C5FF5" w:rsidRPr="004F4955" w:rsidRDefault="008C5FF5" w:rsidP="004F4955">
      <w:pPr>
        <w:pStyle w:val="a9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4F4955">
        <w:rPr>
          <w:sz w:val="26"/>
          <w:szCs w:val="26"/>
        </w:rPr>
        <w:t xml:space="preserve">1.2. Приложение к Постановлению «Паспорт муниципальной программы </w:t>
      </w:r>
      <w:r w:rsidR="001B6E14" w:rsidRPr="004F4955">
        <w:rPr>
          <w:sz w:val="26"/>
          <w:szCs w:val="26"/>
        </w:rPr>
        <w:t xml:space="preserve">«Обеспечение доступным и комфортным жильем, и коммунальными услугами населения городского поселения «Город Мещовск»  </w:t>
      </w:r>
      <w:r w:rsidRPr="004F4955">
        <w:rPr>
          <w:sz w:val="26"/>
          <w:szCs w:val="26"/>
        </w:rPr>
        <w:t xml:space="preserve">(далее - муниципальная программа) изложить в соответствии с приложением 1 к настоящему Постановлению. </w:t>
      </w:r>
    </w:p>
    <w:p w:rsidR="008C5FF5" w:rsidRPr="004F4955" w:rsidRDefault="004F4955" w:rsidP="004F4955">
      <w:pPr>
        <w:pStyle w:val="a9"/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 Пункт 2.2</w:t>
      </w:r>
      <w:r w:rsidR="008C5FF5" w:rsidRPr="004F49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программы </w:t>
      </w:r>
      <w:r w:rsidR="008C5FF5" w:rsidRPr="004F4955">
        <w:rPr>
          <w:sz w:val="26"/>
          <w:szCs w:val="26"/>
        </w:rPr>
        <w:t>«</w:t>
      </w:r>
      <w:r w:rsidR="001B6E14" w:rsidRPr="004F4955">
        <w:rPr>
          <w:sz w:val="26"/>
          <w:szCs w:val="26"/>
        </w:rPr>
        <w:t>Цель и задачи муниципальной программы</w:t>
      </w:r>
      <w:r w:rsidR="008C5FF5" w:rsidRPr="004F4955">
        <w:rPr>
          <w:sz w:val="26"/>
          <w:szCs w:val="26"/>
        </w:rPr>
        <w:t>» и пункт 2.</w:t>
      </w:r>
      <w:r w:rsidR="001B6E14" w:rsidRPr="004F4955">
        <w:rPr>
          <w:sz w:val="26"/>
          <w:szCs w:val="26"/>
        </w:rPr>
        <w:t>4</w:t>
      </w:r>
      <w:r w:rsidR="008C5FF5" w:rsidRPr="004F49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программы </w:t>
      </w:r>
      <w:r w:rsidR="008C5FF5" w:rsidRPr="004F4955">
        <w:rPr>
          <w:sz w:val="26"/>
          <w:szCs w:val="26"/>
        </w:rPr>
        <w:t>«</w:t>
      </w:r>
      <w:r w:rsidR="001B6E14" w:rsidRPr="004F4955">
        <w:rPr>
          <w:sz w:val="26"/>
          <w:szCs w:val="26"/>
        </w:rPr>
        <w:t>Сроки и этапы реализации муниципальной программы</w:t>
      </w:r>
      <w:r w:rsidR="008C5FF5" w:rsidRPr="004F4955">
        <w:rPr>
          <w:sz w:val="26"/>
          <w:szCs w:val="26"/>
        </w:rPr>
        <w:t xml:space="preserve">» </w:t>
      </w:r>
      <w:r w:rsidR="001B6E14" w:rsidRPr="004F4955">
        <w:rPr>
          <w:sz w:val="26"/>
          <w:szCs w:val="26"/>
        </w:rPr>
        <w:t>изло</w:t>
      </w:r>
      <w:r w:rsidR="008C5FF5" w:rsidRPr="004F4955">
        <w:rPr>
          <w:sz w:val="26"/>
          <w:szCs w:val="26"/>
        </w:rPr>
        <w:t>жить в соответствии с приложением 2 к настоящему Постановлению.</w:t>
      </w:r>
    </w:p>
    <w:p w:rsidR="008C5FF5" w:rsidRPr="004F4955" w:rsidRDefault="008C5FF5" w:rsidP="004F4955">
      <w:pPr>
        <w:pStyle w:val="a9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4F4955">
        <w:rPr>
          <w:sz w:val="26"/>
          <w:szCs w:val="26"/>
        </w:rPr>
        <w:t>1.4. Раздел 3 муниципальной программы «</w:t>
      </w:r>
      <w:r w:rsidR="001B6E14" w:rsidRPr="004F4955">
        <w:rPr>
          <w:sz w:val="26"/>
          <w:szCs w:val="26"/>
        </w:rPr>
        <w:t>Объем и источники финансирования муниципальной программы</w:t>
      </w:r>
      <w:r w:rsidRPr="004F4955">
        <w:rPr>
          <w:sz w:val="26"/>
          <w:szCs w:val="26"/>
        </w:rPr>
        <w:t>» изложить в соответствии с приложением 3 к настоящему Постановлению.</w:t>
      </w:r>
    </w:p>
    <w:p w:rsidR="003B2786" w:rsidRPr="004F4955" w:rsidRDefault="005862C0" w:rsidP="004F4955">
      <w:pPr>
        <w:pStyle w:val="a9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4F4955">
        <w:rPr>
          <w:sz w:val="26"/>
          <w:szCs w:val="26"/>
        </w:rPr>
        <w:t xml:space="preserve">2. </w:t>
      </w:r>
      <w:r w:rsidR="004F4955" w:rsidRPr="004F4955">
        <w:rPr>
          <w:sz w:val="26"/>
          <w:szCs w:val="26"/>
        </w:rPr>
        <w:t>Настоящее постановление вступает в силу со дня его официального опубликования в районной газете «Восход»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5862C0" w:rsidRPr="004F4955" w:rsidRDefault="005862C0" w:rsidP="004F4955">
      <w:pPr>
        <w:pStyle w:val="a9"/>
        <w:spacing w:line="276" w:lineRule="auto"/>
        <w:ind w:firstLine="567"/>
        <w:contextualSpacing/>
        <w:jc w:val="both"/>
        <w:rPr>
          <w:rStyle w:val="normaltextrun"/>
          <w:sz w:val="26"/>
          <w:szCs w:val="26"/>
          <w:shd w:val="clear" w:color="auto" w:fill="FFFFFF"/>
        </w:rPr>
      </w:pPr>
      <w:r w:rsidRPr="004F4955">
        <w:rPr>
          <w:rStyle w:val="normaltextrun"/>
          <w:sz w:val="26"/>
          <w:szCs w:val="26"/>
          <w:shd w:val="clear" w:color="auto" w:fill="FFFFFF"/>
        </w:rPr>
        <w:t xml:space="preserve">3. </w:t>
      </w:r>
      <w:proofErr w:type="gramStart"/>
      <w:r w:rsidRPr="004F4955">
        <w:rPr>
          <w:rStyle w:val="normaltextrun"/>
          <w:sz w:val="26"/>
          <w:szCs w:val="26"/>
          <w:shd w:val="clear" w:color="auto" w:fill="FFFFFF"/>
        </w:rPr>
        <w:t>Контроль за</w:t>
      </w:r>
      <w:proofErr w:type="gramEnd"/>
      <w:r w:rsidRPr="004F4955">
        <w:rPr>
          <w:rStyle w:val="normaltextrun"/>
          <w:sz w:val="26"/>
          <w:szCs w:val="26"/>
          <w:shd w:val="clear" w:color="auto" w:fill="FFFFFF"/>
        </w:rPr>
        <w:t xml:space="preserve"> исполнением настоящего Постановления возложить на заместителя Главы администрации – заведующего отделом городского хозяйства администрации </w:t>
      </w:r>
      <w:r w:rsidR="003B2786" w:rsidRPr="004F4955">
        <w:rPr>
          <w:rStyle w:val="normaltextrun"/>
          <w:sz w:val="26"/>
          <w:szCs w:val="26"/>
          <w:shd w:val="clear" w:color="auto" w:fill="FFFFFF"/>
        </w:rPr>
        <w:t>муниципального района</w:t>
      </w:r>
      <w:r w:rsidRPr="004F4955">
        <w:rPr>
          <w:rStyle w:val="normaltextrun"/>
          <w:sz w:val="26"/>
          <w:szCs w:val="26"/>
          <w:shd w:val="clear" w:color="auto" w:fill="FFFFFF"/>
        </w:rPr>
        <w:t xml:space="preserve"> «Мещовский район» Лаврикову </w:t>
      </w:r>
      <w:r w:rsidR="003B2786" w:rsidRPr="004F4955">
        <w:rPr>
          <w:rStyle w:val="normaltextrun"/>
          <w:sz w:val="26"/>
          <w:szCs w:val="26"/>
          <w:shd w:val="clear" w:color="auto" w:fill="FFFFFF"/>
        </w:rPr>
        <w:t>Н.Х</w:t>
      </w:r>
      <w:r w:rsidRPr="004F4955">
        <w:rPr>
          <w:rStyle w:val="normaltextrun"/>
          <w:sz w:val="26"/>
          <w:szCs w:val="26"/>
          <w:shd w:val="clear" w:color="auto" w:fill="FFFFFF"/>
        </w:rPr>
        <w:t xml:space="preserve">. </w:t>
      </w:r>
    </w:p>
    <w:p w:rsidR="005862C0" w:rsidRPr="004F4955" w:rsidRDefault="005862C0" w:rsidP="004F4955">
      <w:pPr>
        <w:pStyle w:val="aa"/>
        <w:spacing w:line="276" w:lineRule="auto"/>
        <w:contextualSpacing/>
        <w:rPr>
          <w:b/>
          <w:sz w:val="26"/>
          <w:szCs w:val="26"/>
          <w:lang w:val="ru-RU"/>
        </w:rPr>
      </w:pPr>
    </w:p>
    <w:p w:rsidR="003B2786" w:rsidRPr="004F4955" w:rsidRDefault="003B2786" w:rsidP="004F4955">
      <w:pPr>
        <w:pStyle w:val="aa"/>
        <w:spacing w:line="276" w:lineRule="auto"/>
        <w:contextualSpacing/>
        <w:rPr>
          <w:b/>
          <w:sz w:val="26"/>
          <w:szCs w:val="26"/>
          <w:lang w:val="ru-RU"/>
        </w:rPr>
      </w:pPr>
    </w:p>
    <w:p w:rsidR="005862C0" w:rsidRPr="004F4955" w:rsidRDefault="005862C0" w:rsidP="004F4955">
      <w:pPr>
        <w:pStyle w:val="aa"/>
        <w:spacing w:line="276" w:lineRule="auto"/>
        <w:contextualSpacing/>
        <w:rPr>
          <w:b/>
          <w:sz w:val="26"/>
          <w:szCs w:val="26"/>
          <w:lang w:val="ru-RU"/>
        </w:rPr>
      </w:pPr>
      <w:r w:rsidRPr="004F4955">
        <w:rPr>
          <w:b/>
          <w:sz w:val="26"/>
          <w:szCs w:val="26"/>
        </w:rPr>
        <w:t xml:space="preserve">Глава администрации                                                               </w:t>
      </w:r>
      <w:r w:rsidRPr="004F4955">
        <w:rPr>
          <w:b/>
          <w:sz w:val="26"/>
          <w:szCs w:val="26"/>
          <w:lang w:val="ru-RU"/>
        </w:rPr>
        <w:t xml:space="preserve">        </w:t>
      </w:r>
      <w:r w:rsidRPr="004F4955">
        <w:rPr>
          <w:b/>
          <w:sz w:val="26"/>
          <w:szCs w:val="26"/>
        </w:rPr>
        <w:t xml:space="preserve">        </w:t>
      </w:r>
      <w:r w:rsidRPr="004F4955">
        <w:rPr>
          <w:b/>
          <w:sz w:val="26"/>
          <w:szCs w:val="26"/>
          <w:lang w:val="ru-RU"/>
        </w:rPr>
        <w:t>В.Г. Поляков</w:t>
      </w:r>
    </w:p>
    <w:p w:rsidR="00802D55" w:rsidRPr="004F4955" w:rsidRDefault="00802D55" w:rsidP="004F4955">
      <w:pPr>
        <w:pStyle w:val="a9"/>
        <w:spacing w:line="276" w:lineRule="auto"/>
        <w:ind w:left="5387"/>
        <w:contextualSpacing/>
        <w:rPr>
          <w:sz w:val="26"/>
          <w:szCs w:val="26"/>
        </w:rPr>
        <w:sectPr w:rsidR="00802D55" w:rsidRPr="004F4955" w:rsidSect="0083755F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68252F" w:rsidRDefault="0068252F" w:rsidP="00802D55">
      <w:pPr>
        <w:pStyle w:val="a9"/>
        <w:ind w:left="5670"/>
      </w:pPr>
      <w:r>
        <w:lastRenderedPageBreak/>
        <w:t>Приложение</w:t>
      </w:r>
      <w:r w:rsidR="008C5FF5">
        <w:t xml:space="preserve"> 1</w:t>
      </w:r>
    </w:p>
    <w:p w:rsidR="0068252F" w:rsidRDefault="0068252F" w:rsidP="00802D55">
      <w:pPr>
        <w:pStyle w:val="a9"/>
        <w:ind w:left="5670"/>
      </w:pPr>
      <w:r>
        <w:t>к Постановлению администрации</w:t>
      </w:r>
    </w:p>
    <w:p w:rsidR="0068252F" w:rsidRDefault="003B2786" w:rsidP="00802D55">
      <w:pPr>
        <w:pStyle w:val="a9"/>
        <w:ind w:left="5670"/>
      </w:pPr>
      <w:r>
        <w:t xml:space="preserve">муниципального района </w:t>
      </w:r>
      <w:r w:rsidR="0068252F">
        <w:t>«Мещовский район»</w:t>
      </w:r>
    </w:p>
    <w:p w:rsidR="00802D55" w:rsidRDefault="00722E70" w:rsidP="00802D55">
      <w:pPr>
        <w:pStyle w:val="a9"/>
        <w:ind w:left="5670"/>
      </w:pPr>
      <w:r>
        <w:t xml:space="preserve">от </w:t>
      </w:r>
      <w:r w:rsidR="00246B41">
        <w:t xml:space="preserve"> 28 марта </w:t>
      </w:r>
      <w:r>
        <w:t>202</w:t>
      </w:r>
      <w:r w:rsidR="008C5FF5">
        <w:t>3</w:t>
      </w:r>
      <w:r>
        <w:t xml:space="preserve">г. № </w:t>
      </w:r>
      <w:r w:rsidR="00246B41">
        <w:t>189</w:t>
      </w:r>
    </w:p>
    <w:p w:rsidR="00802D55" w:rsidRDefault="00802D55" w:rsidP="00802D55">
      <w:pPr>
        <w:pStyle w:val="a9"/>
      </w:pPr>
    </w:p>
    <w:p w:rsidR="00802D55" w:rsidRDefault="00802D55" w:rsidP="00802D55">
      <w:pPr>
        <w:pStyle w:val="a9"/>
        <w:ind w:left="10915"/>
      </w:pPr>
    </w:p>
    <w:p w:rsidR="00802D55" w:rsidRPr="00802D55" w:rsidRDefault="00802D55" w:rsidP="00802D55">
      <w:pPr>
        <w:pStyle w:val="a9"/>
        <w:jc w:val="center"/>
        <w:rPr>
          <w:b/>
          <w:sz w:val="26"/>
          <w:szCs w:val="26"/>
        </w:rPr>
      </w:pPr>
      <w:r w:rsidRPr="00802D55">
        <w:rPr>
          <w:b/>
          <w:sz w:val="26"/>
          <w:szCs w:val="26"/>
        </w:rPr>
        <w:t>МУНИЦИПАЛЬНАЯ ПРОГРАММА</w:t>
      </w:r>
    </w:p>
    <w:p w:rsidR="00802D55" w:rsidRDefault="00802D55" w:rsidP="00802D55">
      <w:pPr>
        <w:pStyle w:val="a9"/>
        <w:jc w:val="center"/>
        <w:rPr>
          <w:rStyle w:val="4"/>
          <w:bCs w:val="0"/>
          <w:color w:val="000000"/>
          <w:sz w:val="26"/>
          <w:szCs w:val="26"/>
        </w:rPr>
      </w:pPr>
      <w:r>
        <w:rPr>
          <w:rStyle w:val="4"/>
          <w:bCs w:val="0"/>
          <w:color w:val="000000"/>
          <w:sz w:val="26"/>
          <w:szCs w:val="26"/>
        </w:rPr>
        <w:t>«</w:t>
      </w:r>
      <w:r w:rsidRPr="00802D55">
        <w:rPr>
          <w:rStyle w:val="4"/>
          <w:bCs w:val="0"/>
          <w:color w:val="000000"/>
          <w:sz w:val="26"/>
          <w:szCs w:val="26"/>
        </w:rPr>
        <w:t>О</w:t>
      </w:r>
      <w:r>
        <w:rPr>
          <w:rStyle w:val="4"/>
          <w:bCs w:val="0"/>
          <w:color w:val="000000"/>
          <w:sz w:val="26"/>
          <w:szCs w:val="26"/>
        </w:rPr>
        <w:t>БЕСПЕЧЕНИЕ ДОСТУПНЫМ И КОМФОРТНЫМ ЖИЛЬЕМ, И КОММУНАЛЬНЫМИ УСЛУГАМИ</w:t>
      </w:r>
      <w:r w:rsidRPr="00802D55">
        <w:rPr>
          <w:rStyle w:val="4"/>
          <w:bCs w:val="0"/>
          <w:color w:val="000000"/>
          <w:sz w:val="26"/>
          <w:szCs w:val="26"/>
        </w:rPr>
        <w:t xml:space="preserve"> </w:t>
      </w:r>
      <w:r>
        <w:rPr>
          <w:rStyle w:val="4"/>
          <w:bCs w:val="0"/>
          <w:color w:val="000000"/>
          <w:sz w:val="26"/>
          <w:szCs w:val="26"/>
        </w:rPr>
        <w:t>НАСЕЛЕНИЯ ГОРОДСКОГО ПОСЕЛЕНИЯ «ГОРОД МЕЩОВСК» НА 20</w:t>
      </w:r>
      <w:r w:rsidR="00B74C08">
        <w:rPr>
          <w:rStyle w:val="4"/>
          <w:bCs w:val="0"/>
          <w:color w:val="000000"/>
          <w:sz w:val="26"/>
          <w:szCs w:val="26"/>
        </w:rPr>
        <w:t>21</w:t>
      </w:r>
      <w:r>
        <w:rPr>
          <w:rStyle w:val="4"/>
          <w:bCs w:val="0"/>
          <w:color w:val="000000"/>
          <w:sz w:val="26"/>
          <w:szCs w:val="26"/>
        </w:rPr>
        <w:t xml:space="preserve"> – 202</w:t>
      </w:r>
      <w:r w:rsidR="00B74C08">
        <w:rPr>
          <w:rStyle w:val="4"/>
          <w:bCs w:val="0"/>
          <w:color w:val="000000"/>
          <w:sz w:val="26"/>
          <w:szCs w:val="26"/>
        </w:rPr>
        <w:t>6</w:t>
      </w:r>
      <w:r>
        <w:rPr>
          <w:rStyle w:val="4"/>
          <w:bCs w:val="0"/>
          <w:color w:val="000000"/>
          <w:sz w:val="26"/>
          <w:szCs w:val="26"/>
        </w:rPr>
        <w:t xml:space="preserve"> ГОДЫ»</w:t>
      </w:r>
      <w:r w:rsidRPr="00802D55">
        <w:rPr>
          <w:rStyle w:val="4"/>
          <w:bCs w:val="0"/>
          <w:color w:val="000000"/>
          <w:sz w:val="26"/>
          <w:szCs w:val="26"/>
        </w:rPr>
        <w:t xml:space="preserve"> </w:t>
      </w:r>
    </w:p>
    <w:p w:rsidR="00802D55" w:rsidRDefault="00802D55" w:rsidP="00802D55">
      <w:pPr>
        <w:pStyle w:val="a9"/>
        <w:jc w:val="center"/>
        <w:rPr>
          <w:rStyle w:val="4"/>
          <w:bCs w:val="0"/>
          <w:color w:val="000000"/>
          <w:sz w:val="26"/>
          <w:szCs w:val="26"/>
        </w:rPr>
      </w:pPr>
    </w:p>
    <w:p w:rsidR="00802D55" w:rsidRDefault="00802D55" w:rsidP="00802D55">
      <w:pPr>
        <w:pStyle w:val="a9"/>
        <w:jc w:val="center"/>
        <w:rPr>
          <w:rStyle w:val="4"/>
          <w:bCs w:val="0"/>
          <w:color w:val="000000"/>
          <w:sz w:val="26"/>
          <w:szCs w:val="26"/>
        </w:rPr>
      </w:pPr>
      <w:r>
        <w:rPr>
          <w:rStyle w:val="4"/>
          <w:bCs w:val="0"/>
          <w:color w:val="000000"/>
          <w:sz w:val="26"/>
          <w:szCs w:val="26"/>
        </w:rPr>
        <w:t xml:space="preserve">ПАСПОРТ </w:t>
      </w:r>
    </w:p>
    <w:p w:rsidR="00802D55" w:rsidRDefault="00802D55" w:rsidP="00802D55">
      <w:pPr>
        <w:jc w:val="center"/>
        <w:rPr>
          <w:rStyle w:val="4"/>
          <w:b w:val="0"/>
          <w:bCs w:val="0"/>
          <w:color w:val="000000"/>
          <w:sz w:val="26"/>
          <w:szCs w:val="26"/>
        </w:rPr>
      </w:pPr>
      <w:r w:rsidRPr="00802D55">
        <w:rPr>
          <w:color w:val="000000"/>
          <w:sz w:val="26"/>
          <w:szCs w:val="26"/>
          <w:shd w:val="clear" w:color="auto" w:fill="FFFFFF"/>
        </w:rPr>
        <w:t xml:space="preserve">муниципальной программы </w:t>
      </w:r>
      <w:r w:rsidRPr="00802D55">
        <w:rPr>
          <w:rStyle w:val="4"/>
          <w:b w:val="0"/>
          <w:bCs w:val="0"/>
          <w:color w:val="000000"/>
          <w:sz w:val="26"/>
          <w:szCs w:val="26"/>
        </w:rPr>
        <w:t>«Обеспечение доступным и комфортным жильем</w:t>
      </w:r>
      <w:r>
        <w:rPr>
          <w:rStyle w:val="4"/>
          <w:b w:val="0"/>
          <w:bCs w:val="0"/>
          <w:color w:val="000000"/>
          <w:sz w:val="26"/>
          <w:szCs w:val="26"/>
        </w:rPr>
        <w:t>,</w:t>
      </w:r>
      <w:r w:rsidRPr="00802D55">
        <w:rPr>
          <w:rStyle w:val="4"/>
          <w:b w:val="0"/>
          <w:bCs w:val="0"/>
          <w:color w:val="000000"/>
          <w:sz w:val="26"/>
          <w:szCs w:val="26"/>
        </w:rPr>
        <w:t xml:space="preserve"> и коммунальными услугами населения </w:t>
      </w:r>
    </w:p>
    <w:p w:rsidR="00802D55" w:rsidRDefault="00802D55" w:rsidP="00802D55">
      <w:pPr>
        <w:jc w:val="center"/>
        <w:rPr>
          <w:color w:val="000000"/>
          <w:sz w:val="26"/>
          <w:szCs w:val="26"/>
        </w:rPr>
      </w:pPr>
      <w:r>
        <w:rPr>
          <w:rStyle w:val="4"/>
          <w:b w:val="0"/>
          <w:bCs w:val="0"/>
          <w:color w:val="000000"/>
          <w:sz w:val="26"/>
          <w:szCs w:val="26"/>
        </w:rPr>
        <w:t>городского поселения</w:t>
      </w:r>
      <w:r w:rsidRPr="00802D55">
        <w:rPr>
          <w:rStyle w:val="4"/>
          <w:b w:val="0"/>
          <w:bCs w:val="0"/>
          <w:color w:val="000000"/>
          <w:sz w:val="26"/>
          <w:szCs w:val="26"/>
        </w:rPr>
        <w:t xml:space="preserve"> «Город Мещовск</w:t>
      </w:r>
      <w:r w:rsidRPr="00802D55">
        <w:rPr>
          <w:rStyle w:val="4"/>
          <w:rFonts w:eastAsia="OpenSymbol"/>
          <w:b w:val="0"/>
          <w:bCs w:val="0"/>
          <w:color w:val="000000"/>
          <w:sz w:val="26"/>
          <w:szCs w:val="26"/>
        </w:rPr>
        <w:t>»</w:t>
      </w:r>
      <w:r w:rsidRPr="00802D55">
        <w:rPr>
          <w:color w:val="000000"/>
          <w:sz w:val="26"/>
          <w:szCs w:val="26"/>
        </w:rPr>
        <w:t xml:space="preserve"> на 20</w:t>
      </w:r>
      <w:r w:rsidR="00B74C08">
        <w:rPr>
          <w:color w:val="000000"/>
          <w:sz w:val="26"/>
          <w:szCs w:val="26"/>
        </w:rPr>
        <w:t>21</w:t>
      </w:r>
      <w:r w:rsidRPr="00802D55">
        <w:rPr>
          <w:color w:val="000000"/>
          <w:sz w:val="26"/>
          <w:szCs w:val="26"/>
        </w:rPr>
        <w:t>-202</w:t>
      </w:r>
      <w:r w:rsidR="00B74C08">
        <w:rPr>
          <w:color w:val="000000"/>
          <w:sz w:val="26"/>
          <w:szCs w:val="26"/>
        </w:rPr>
        <w:t>6</w:t>
      </w:r>
      <w:r w:rsidRPr="00802D55">
        <w:rPr>
          <w:color w:val="000000"/>
          <w:sz w:val="26"/>
          <w:szCs w:val="26"/>
        </w:rPr>
        <w:t xml:space="preserve"> годы»</w:t>
      </w:r>
    </w:p>
    <w:p w:rsidR="00802D55" w:rsidRDefault="00802D55" w:rsidP="00802D55">
      <w:pPr>
        <w:jc w:val="center"/>
        <w:rPr>
          <w:color w:val="000000"/>
          <w:sz w:val="26"/>
          <w:szCs w:val="26"/>
        </w:rPr>
      </w:pPr>
    </w:p>
    <w:tbl>
      <w:tblPr>
        <w:tblStyle w:val="af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992"/>
        <w:gridCol w:w="851"/>
        <w:gridCol w:w="850"/>
        <w:gridCol w:w="851"/>
        <w:gridCol w:w="919"/>
        <w:gridCol w:w="924"/>
        <w:gridCol w:w="708"/>
      </w:tblGrid>
      <w:tr w:rsidR="00802D55" w:rsidTr="00B74C08">
        <w:trPr>
          <w:trHeight w:val="593"/>
        </w:trPr>
        <w:tc>
          <w:tcPr>
            <w:tcW w:w="2268" w:type="dxa"/>
          </w:tcPr>
          <w:p w:rsidR="00802D55" w:rsidRPr="002C6F3F" w:rsidRDefault="00D474D5" w:rsidP="00D474D5">
            <w:pPr>
              <w:pStyle w:val="a9"/>
              <w:rPr>
                <w:color w:val="000000"/>
              </w:rPr>
            </w:pPr>
            <w:r w:rsidRPr="00064586">
              <w:t>Ответственный исполнитель муниципальной программы</w:t>
            </w:r>
          </w:p>
        </w:tc>
        <w:tc>
          <w:tcPr>
            <w:tcW w:w="7938" w:type="dxa"/>
            <w:gridSpan w:val="8"/>
          </w:tcPr>
          <w:p w:rsidR="00802D55" w:rsidRPr="002C6F3F" w:rsidRDefault="00560B3A" w:rsidP="002C6F3F">
            <w:pPr>
              <w:rPr>
                <w:color w:val="000000"/>
              </w:rPr>
            </w:pPr>
            <w:r>
              <w:t>Администрация (исполнительно-распорядительный орган) муниципального района «Мещовский район» Калужской области</w:t>
            </w:r>
          </w:p>
        </w:tc>
      </w:tr>
      <w:tr w:rsidR="002C6F3F" w:rsidTr="00B74C08">
        <w:trPr>
          <w:trHeight w:val="687"/>
        </w:trPr>
        <w:tc>
          <w:tcPr>
            <w:tcW w:w="2268" w:type="dxa"/>
          </w:tcPr>
          <w:p w:rsidR="002C6F3F" w:rsidRPr="00D474D5" w:rsidRDefault="00D474D5" w:rsidP="00D474D5">
            <w:pPr>
              <w:pStyle w:val="a9"/>
            </w:pPr>
            <w:r w:rsidRPr="00D474D5">
              <w:t>Участники муниципальной программы</w:t>
            </w:r>
          </w:p>
        </w:tc>
        <w:tc>
          <w:tcPr>
            <w:tcW w:w="7938" w:type="dxa"/>
            <w:gridSpan w:val="8"/>
          </w:tcPr>
          <w:p w:rsidR="002C6F3F" w:rsidRDefault="00A5021C" w:rsidP="00125C46">
            <w:pPr>
              <w:pStyle w:val="a9"/>
            </w:pPr>
            <w:r>
              <w:t>Отдел городского хозяйства администрации муниципального района «Мещовский район»</w:t>
            </w:r>
          </w:p>
        </w:tc>
      </w:tr>
      <w:tr w:rsidR="00991779" w:rsidTr="00B74C08">
        <w:trPr>
          <w:trHeight w:val="687"/>
        </w:trPr>
        <w:tc>
          <w:tcPr>
            <w:tcW w:w="2268" w:type="dxa"/>
          </w:tcPr>
          <w:p w:rsidR="00991779" w:rsidRPr="00D474D5" w:rsidRDefault="00991779" w:rsidP="00991779">
            <w:pPr>
              <w:pStyle w:val="a9"/>
            </w:pPr>
            <w:r w:rsidRPr="00064586">
              <w:t>Сроки реализации муниципальной программы</w:t>
            </w:r>
          </w:p>
        </w:tc>
        <w:tc>
          <w:tcPr>
            <w:tcW w:w="7938" w:type="dxa"/>
            <w:gridSpan w:val="8"/>
          </w:tcPr>
          <w:p w:rsidR="00991779" w:rsidRPr="00991779" w:rsidRDefault="00991779" w:rsidP="00B74C08">
            <w:pPr>
              <w:pStyle w:val="a9"/>
            </w:pPr>
            <w:r w:rsidRPr="00991779">
              <w:t>20</w:t>
            </w:r>
            <w:r w:rsidR="00B74C08">
              <w:t>21</w:t>
            </w:r>
            <w:r w:rsidRPr="00991779">
              <w:t>-202</w:t>
            </w:r>
            <w:r w:rsidR="00B74C08">
              <w:t>6</w:t>
            </w:r>
            <w:r w:rsidRPr="00991779">
              <w:t xml:space="preserve"> годы, в один этап</w:t>
            </w:r>
          </w:p>
        </w:tc>
      </w:tr>
      <w:tr w:rsidR="00991779" w:rsidTr="00B74C08">
        <w:trPr>
          <w:trHeight w:val="687"/>
        </w:trPr>
        <w:tc>
          <w:tcPr>
            <w:tcW w:w="2268" w:type="dxa"/>
          </w:tcPr>
          <w:p w:rsidR="00991779" w:rsidRPr="00991779" w:rsidRDefault="00991779" w:rsidP="00991779">
            <w:pPr>
              <w:pStyle w:val="a9"/>
            </w:pPr>
            <w:r w:rsidRPr="00991779">
              <w:t>Цель муниципальной программы</w:t>
            </w:r>
          </w:p>
        </w:tc>
        <w:tc>
          <w:tcPr>
            <w:tcW w:w="7938" w:type="dxa"/>
            <w:gridSpan w:val="8"/>
          </w:tcPr>
          <w:p w:rsidR="00991779" w:rsidRPr="00991779" w:rsidRDefault="00991779" w:rsidP="00991779">
            <w:pPr>
              <w:pStyle w:val="a9"/>
            </w:pPr>
            <w:r>
              <w:t>П</w:t>
            </w:r>
            <w:r w:rsidRPr="00991779">
              <w:t>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граждан, повышение качества и надежности предоставления жилищно-коммунальных услуг.</w:t>
            </w:r>
          </w:p>
        </w:tc>
      </w:tr>
      <w:tr w:rsidR="002C6F3F" w:rsidTr="00B74C08">
        <w:tc>
          <w:tcPr>
            <w:tcW w:w="2268" w:type="dxa"/>
          </w:tcPr>
          <w:p w:rsidR="00560B3A" w:rsidRPr="00991779" w:rsidRDefault="00991779" w:rsidP="00991779">
            <w:pPr>
              <w:pStyle w:val="a9"/>
            </w:pPr>
            <w:r w:rsidRPr="00991779">
              <w:t xml:space="preserve">Задачи муниципальной программы </w:t>
            </w:r>
          </w:p>
        </w:tc>
        <w:tc>
          <w:tcPr>
            <w:tcW w:w="7938" w:type="dxa"/>
            <w:gridSpan w:val="8"/>
          </w:tcPr>
          <w:p w:rsidR="00991779" w:rsidRPr="00064586" w:rsidRDefault="00991779" w:rsidP="00991779">
            <w:pPr>
              <w:pStyle w:val="a9"/>
            </w:pPr>
            <w:r w:rsidRPr="00064586">
              <w:t>1) формирование муниципального жилищного фонда социального использования;</w:t>
            </w:r>
          </w:p>
          <w:p w:rsidR="00991779" w:rsidRDefault="00991779" w:rsidP="00991779">
            <w:pPr>
              <w:pStyle w:val="a9"/>
            </w:pPr>
            <w:r w:rsidRPr="00064586">
              <w:t>2) переселе</w:t>
            </w:r>
            <w:r>
              <w:t>ние граждан из аварийного жилищного</w:t>
            </w:r>
            <w:r w:rsidRPr="00064586">
              <w:t xml:space="preserve"> фонда;</w:t>
            </w:r>
          </w:p>
          <w:p w:rsidR="00424D7D" w:rsidRPr="00064586" w:rsidRDefault="00424D7D" w:rsidP="00991779">
            <w:pPr>
              <w:pStyle w:val="a9"/>
            </w:pPr>
            <w:r>
              <w:t xml:space="preserve">3) </w:t>
            </w:r>
            <w:r w:rsidRPr="00424D7D">
              <w:t>освобождение площадок для строительства новых зданий</w:t>
            </w:r>
            <w:r>
              <w:t>;</w:t>
            </w:r>
          </w:p>
          <w:p w:rsidR="002C6F3F" w:rsidRDefault="00991779" w:rsidP="00991779">
            <w:pPr>
              <w:pStyle w:val="a9"/>
            </w:pPr>
            <w:r>
              <w:t xml:space="preserve">4) </w:t>
            </w:r>
            <w:r w:rsidRPr="00064586">
              <w:t>организация капитального ремонта многоквартирных домов, содействие повышению комфортности и безопасности проживания на</w:t>
            </w:r>
            <w:r w:rsidR="00424D7D">
              <w:t>селения в многоквартирных домах;</w:t>
            </w:r>
          </w:p>
          <w:p w:rsidR="00424D7D" w:rsidRPr="00424D7D" w:rsidRDefault="00424D7D" w:rsidP="00424D7D">
            <w:pPr>
              <w:pStyle w:val="a9"/>
            </w:pPr>
            <w:r>
              <w:t xml:space="preserve">5) </w:t>
            </w:r>
            <w:r w:rsidRPr="00424D7D">
              <w:t>обеспечение выполнения работ по ремонту жилых помещений, входящих в состав муниципального жилищного фонда;</w:t>
            </w:r>
          </w:p>
          <w:p w:rsidR="00991779" w:rsidRPr="00424D7D" w:rsidRDefault="00341D70" w:rsidP="00991779">
            <w:pPr>
              <w:pStyle w:val="a9"/>
            </w:pPr>
            <w:r>
              <w:t>6</w:t>
            </w:r>
            <w:r w:rsidR="00424D7D" w:rsidRPr="00064586">
              <w:t>) выполнение государственных обязательств по обеспечению жильем категорий граждан, установленны</w:t>
            </w:r>
            <w:r w:rsidR="00424D7D">
              <w:t>х федеральным законодательством.</w:t>
            </w:r>
          </w:p>
        </w:tc>
      </w:tr>
      <w:tr w:rsidR="00972C97" w:rsidTr="00B74C08">
        <w:trPr>
          <w:trHeight w:val="225"/>
        </w:trPr>
        <w:tc>
          <w:tcPr>
            <w:tcW w:w="2268" w:type="dxa"/>
            <w:vMerge w:val="restart"/>
          </w:tcPr>
          <w:p w:rsidR="00972C97" w:rsidRPr="002637F9" w:rsidRDefault="002637F9" w:rsidP="002637F9">
            <w:pPr>
              <w:pStyle w:val="a9"/>
            </w:pPr>
            <w:r w:rsidRPr="002637F9">
              <w:t>Объем и источники финансирования муниципальной программы в целом и по годам ее реализации</w:t>
            </w:r>
          </w:p>
        </w:tc>
        <w:tc>
          <w:tcPr>
            <w:tcW w:w="1843" w:type="dxa"/>
            <w:vMerge w:val="restart"/>
          </w:tcPr>
          <w:p w:rsidR="00972C97" w:rsidRP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972C97">
              <w:rPr>
                <w:b/>
                <w:sz w:val="18"/>
                <w:szCs w:val="18"/>
              </w:rPr>
              <w:t>Наименование</w:t>
            </w:r>
          </w:p>
          <w:p w:rsidR="00972C97" w:rsidRPr="00064586" w:rsidRDefault="00972C97" w:rsidP="00972C97">
            <w:pPr>
              <w:pStyle w:val="a9"/>
              <w:jc w:val="center"/>
            </w:pPr>
            <w:r w:rsidRPr="00972C97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972C97" w:rsidRP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  <w:p w:rsidR="00972C97" w:rsidRPr="00BA37A3" w:rsidRDefault="00972C97" w:rsidP="00972C97">
            <w:pPr>
              <w:pStyle w:val="a9"/>
              <w:jc w:val="center"/>
              <w:rPr>
                <w:sz w:val="16"/>
                <w:szCs w:val="16"/>
              </w:rPr>
            </w:pPr>
            <w:r w:rsidRPr="00BA37A3">
              <w:rPr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6"/>
          </w:tcPr>
          <w:p w:rsidR="00972C97" w:rsidRP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972C97">
              <w:rPr>
                <w:b/>
                <w:sz w:val="18"/>
                <w:szCs w:val="18"/>
              </w:rPr>
              <w:t>в том числе по годам:</w:t>
            </w:r>
          </w:p>
        </w:tc>
      </w:tr>
      <w:tr w:rsidR="00BA37A3" w:rsidTr="00B74C08">
        <w:trPr>
          <w:trHeight w:val="180"/>
        </w:trPr>
        <w:tc>
          <w:tcPr>
            <w:tcW w:w="2268" w:type="dxa"/>
            <w:vMerge/>
          </w:tcPr>
          <w:p w:rsidR="00972C97" w:rsidRDefault="00972C97" w:rsidP="002C6F3F">
            <w:pPr>
              <w:pStyle w:val="a9"/>
            </w:pPr>
          </w:p>
        </w:tc>
        <w:tc>
          <w:tcPr>
            <w:tcW w:w="1843" w:type="dxa"/>
            <w:vMerge/>
          </w:tcPr>
          <w:p w:rsidR="00972C97" w:rsidRP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74C0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3</w:t>
            </w:r>
          </w:p>
        </w:tc>
        <w:tc>
          <w:tcPr>
            <w:tcW w:w="919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4</w:t>
            </w:r>
          </w:p>
        </w:tc>
        <w:tc>
          <w:tcPr>
            <w:tcW w:w="924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6</w:t>
            </w:r>
          </w:p>
        </w:tc>
      </w:tr>
      <w:tr w:rsidR="00B74C08" w:rsidTr="00B74C08">
        <w:trPr>
          <w:trHeight w:val="424"/>
        </w:trPr>
        <w:tc>
          <w:tcPr>
            <w:tcW w:w="2268" w:type="dxa"/>
            <w:vMerge/>
          </w:tcPr>
          <w:p w:rsidR="00B74C08" w:rsidRDefault="00B74C08" w:rsidP="002C6F3F">
            <w:pPr>
              <w:pStyle w:val="a9"/>
            </w:pPr>
          </w:p>
        </w:tc>
        <w:tc>
          <w:tcPr>
            <w:tcW w:w="1843" w:type="dxa"/>
            <w:vAlign w:val="center"/>
          </w:tcPr>
          <w:p w:rsidR="00B74C08" w:rsidRPr="00B74C08" w:rsidRDefault="00B74C08" w:rsidP="00BA37A3">
            <w:pPr>
              <w:pStyle w:val="a9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992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19 676,8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4 390,2</w:t>
            </w:r>
          </w:p>
        </w:tc>
        <w:tc>
          <w:tcPr>
            <w:tcW w:w="850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6 538,5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2 061,8</w:t>
            </w:r>
          </w:p>
        </w:tc>
        <w:tc>
          <w:tcPr>
            <w:tcW w:w="919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2 115,9</w:t>
            </w:r>
          </w:p>
        </w:tc>
        <w:tc>
          <w:tcPr>
            <w:tcW w:w="924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2 270,4</w:t>
            </w:r>
          </w:p>
        </w:tc>
        <w:tc>
          <w:tcPr>
            <w:tcW w:w="708" w:type="dxa"/>
            <w:vAlign w:val="center"/>
          </w:tcPr>
          <w:p w:rsidR="00B74C08" w:rsidRPr="00B74C08" w:rsidRDefault="00B74C08" w:rsidP="00B74C08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2 300</w:t>
            </w:r>
          </w:p>
        </w:tc>
      </w:tr>
      <w:tr w:rsidR="00B74C08" w:rsidTr="00B74C08">
        <w:trPr>
          <w:trHeight w:val="131"/>
        </w:trPr>
        <w:tc>
          <w:tcPr>
            <w:tcW w:w="2268" w:type="dxa"/>
            <w:vMerge/>
          </w:tcPr>
          <w:p w:rsidR="00B74C08" w:rsidRDefault="00B74C08" w:rsidP="002C6F3F">
            <w:pPr>
              <w:pStyle w:val="a9"/>
            </w:pPr>
          </w:p>
        </w:tc>
        <w:tc>
          <w:tcPr>
            <w:tcW w:w="1843" w:type="dxa"/>
            <w:vAlign w:val="center"/>
          </w:tcPr>
          <w:p w:rsidR="00B74C08" w:rsidRPr="00B74C08" w:rsidRDefault="00B74C08" w:rsidP="00BA37A3">
            <w:pPr>
              <w:pStyle w:val="a9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Средства государственной корпорации - Фонда содействия реформированию жилищно-</w:t>
            </w:r>
            <w:r w:rsidRPr="00B74C08">
              <w:rPr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992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lastRenderedPageBreak/>
              <w:t>4 909,2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2 768,5</w:t>
            </w:r>
          </w:p>
        </w:tc>
        <w:tc>
          <w:tcPr>
            <w:tcW w:w="850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2 140,7</w:t>
            </w:r>
          </w:p>
        </w:tc>
        <w:tc>
          <w:tcPr>
            <w:tcW w:w="851" w:type="dxa"/>
            <w:vAlign w:val="center"/>
          </w:tcPr>
          <w:p w:rsidR="00B74C08" w:rsidRPr="00972C97" w:rsidRDefault="00B74C08" w:rsidP="00BA37A3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B74C08" w:rsidRPr="00972C97" w:rsidRDefault="00B74C08" w:rsidP="00431912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B74C08" w:rsidRPr="00972C97" w:rsidRDefault="00B74C08" w:rsidP="00431912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74C08" w:rsidRPr="00972C97" w:rsidRDefault="00B74C08" w:rsidP="00BA37A3">
            <w:pPr>
              <w:pStyle w:val="a9"/>
              <w:jc w:val="center"/>
              <w:rPr>
                <w:sz w:val="16"/>
                <w:szCs w:val="16"/>
              </w:rPr>
            </w:pPr>
          </w:p>
        </w:tc>
      </w:tr>
      <w:tr w:rsidR="00B74C08" w:rsidTr="00532B37">
        <w:trPr>
          <w:trHeight w:val="273"/>
        </w:trPr>
        <w:tc>
          <w:tcPr>
            <w:tcW w:w="2268" w:type="dxa"/>
            <w:vMerge/>
          </w:tcPr>
          <w:p w:rsidR="00B74C08" w:rsidRDefault="00B74C08" w:rsidP="002C6F3F">
            <w:pPr>
              <w:pStyle w:val="a9"/>
            </w:pPr>
          </w:p>
        </w:tc>
        <w:tc>
          <w:tcPr>
            <w:tcW w:w="1843" w:type="dxa"/>
            <w:vAlign w:val="center"/>
          </w:tcPr>
          <w:p w:rsidR="00B74C08" w:rsidRPr="00B74C08" w:rsidRDefault="00B74C08" w:rsidP="00BA37A3">
            <w:pPr>
              <w:pStyle w:val="a9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1 528,7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86,5</w:t>
            </w:r>
          </w:p>
        </w:tc>
        <w:tc>
          <w:tcPr>
            <w:tcW w:w="850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1 442,2</w:t>
            </w:r>
          </w:p>
        </w:tc>
        <w:tc>
          <w:tcPr>
            <w:tcW w:w="851" w:type="dxa"/>
            <w:vAlign w:val="center"/>
          </w:tcPr>
          <w:p w:rsidR="00B74C08" w:rsidRPr="00972C97" w:rsidRDefault="00B74C08" w:rsidP="00BA37A3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B74C08" w:rsidRPr="00972C97" w:rsidRDefault="00B74C08" w:rsidP="00431912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B74C08" w:rsidRPr="00972C97" w:rsidRDefault="00B74C08" w:rsidP="00431912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74C08" w:rsidRPr="00972C97" w:rsidRDefault="00B74C08" w:rsidP="00972C97">
            <w:pPr>
              <w:pStyle w:val="a9"/>
              <w:jc w:val="center"/>
              <w:rPr>
                <w:sz w:val="16"/>
                <w:szCs w:val="16"/>
              </w:rPr>
            </w:pPr>
          </w:p>
        </w:tc>
      </w:tr>
      <w:tr w:rsidR="00B74C08" w:rsidTr="00B74C08">
        <w:trPr>
          <w:trHeight w:val="594"/>
        </w:trPr>
        <w:tc>
          <w:tcPr>
            <w:tcW w:w="2268" w:type="dxa"/>
            <w:vMerge/>
          </w:tcPr>
          <w:p w:rsidR="00B74C08" w:rsidRDefault="00B74C08" w:rsidP="002C6F3F">
            <w:pPr>
              <w:pStyle w:val="a9"/>
            </w:pPr>
          </w:p>
        </w:tc>
        <w:tc>
          <w:tcPr>
            <w:tcW w:w="1843" w:type="dxa"/>
            <w:vAlign w:val="center"/>
          </w:tcPr>
          <w:p w:rsidR="00B74C08" w:rsidRPr="00B74C08" w:rsidRDefault="00B74C08" w:rsidP="00BA37A3">
            <w:pPr>
              <w:pStyle w:val="a9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92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13 238,9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1 535,2</w:t>
            </w:r>
          </w:p>
        </w:tc>
        <w:tc>
          <w:tcPr>
            <w:tcW w:w="850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2 955,6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2 061,8</w:t>
            </w:r>
          </w:p>
        </w:tc>
        <w:tc>
          <w:tcPr>
            <w:tcW w:w="919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2 115,9</w:t>
            </w:r>
          </w:p>
        </w:tc>
        <w:tc>
          <w:tcPr>
            <w:tcW w:w="924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2 270,4</w:t>
            </w:r>
          </w:p>
        </w:tc>
        <w:tc>
          <w:tcPr>
            <w:tcW w:w="708" w:type="dxa"/>
            <w:vAlign w:val="center"/>
          </w:tcPr>
          <w:p w:rsidR="00B74C08" w:rsidRPr="00B74C08" w:rsidRDefault="00B74C08" w:rsidP="00B74C08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2 300</w:t>
            </w:r>
          </w:p>
        </w:tc>
      </w:tr>
      <w:tr w:rsidR="00972C97" w:rsidTr="00B74C08">
        <w:tc>
          <w:tcPr>
            <w:tcW w:w="2268" w:type="dxa"/>
          </w:tcPr>
          <w:p w:rsidR="00972C97" w:rsidRPr="009315A4" w:rsidRDefault="009315A4" w:rsidP="009315A4">
            <w:pPr>
              <w:pStyle w:val="a9"/>
            </w:pPr>
            <w:r w:rsidRPr="009315A4">
              <w:t>Ожидаемые результаты реализации муниципальной программы</w:t>
            </w:r>
          </w:p>
        </w:tc>
        <w:tc>
          <w:tcPr>
            <w:tcW w:w="7938" w:type="dxa"/>
            <w:gridSpan w:val="8"/>
          </w:tcPr>
          <w:p w:rsidR="009315A4" w:rsidRDefault="009315A4" w:rsidP="009315A4">
            <w:pPr>
              <w:pStyle w:val="a9"/>
            </w:pPr>
            <w:r w:rsidRPr="00064586">
              <w:t>Реализация муниципальной программы позволит:</w:t>
            </w:r>
          </w:p>
          <w:p w:rsidR="009315A4" w:rsidRDefault="009315A4" w:rsidP="009315A4">
            <w:pPr>
              <w:pStyle w:val="a9"/>
            </w:pPr>
            <w:r w:rsidRPr="004B5C48">
              <w:t>- сократить число состоящих на учете отдельных категорий граждан</w:t>
            </w:r>
            <w:r>
              <w:t>;</w:t>
            </w:r>
            <w:r w:rsidRPr="004B5C48">
              <w:t xml:space="preserve"> </w:t>
            </w:r>
          </w:p>
          <w:p w:rsidR="009315A4" w:rsidRPr="00064586" w:rsidRDefault="009315A4" w:rsidP="009315A4">
            <w:pPr>
              <w:pStyle w:val="a9"/>
            </w:pPr>
            <w:r w:rsidRPr="00064586">
              <w:t>- улучшить жилищные условия граждан, проживающих в аварийных многоквартирных домах, признанных в установленном порядке аварийными, а также полностью ликвидировать аварийный жилищный фонд, признанный аварийным;</w:t>
            </w:r>
          </w:p>
          <w:p w:rsidR="009315A4" w:rsidRPr="00064586" w:rsidRDefault="009315A4" w:rsidP="009315A4">
            <w:pPr>
              <w:pStyle w:val="a9"/>
            </w:pPr>
            <w:r w:rsidRPr="00064586">
              <w:t>- повысить комфортность и безопасность проживания населения в многоквартирных домах посредством выполнения капитального ремонта многоквар</w:t>
            </w:r>
            <w:r>
              <w:t xml:space="preserve">тирных домов в </w:t>
            </w:r>
            <w:r w:rsidR="00366DED">
              <w:t>городском поселении «Город Мещовск»</w:t>
            </w:r>
            <w:r>
              <w:t>;</w:t>
            </w:r>
          </w:p>
          <w:p w:rsidR="004D52F8" w:rsidRPr="00064586" w:rsidRDefault="009315A4" w:rsidP="004D52F8">
            <w:pPr>
              <w:pStyle w:val="a9"/>
            </w:pPr>
            <w:r w:rsidRPr="00064586">
              <w:t xml:space="preserve">- </w:t>
            </w:r>
            <w:r w:rsidR="004D52F8">
              <w:t>улучшить состояние и сохранность</w:t>
            </w:r>
            <w:r w:rsidR="004D52F8" w:rsidRPr="004D52F8">
              <w:t xml:space="preserve"> муниципального жилищного фонда</w:t>
            </w:r>
            <w:r w:rsidR="004D52F8">
              <w:t xml:space="preserve"> на территории городского поселения «Город Мещовск».</w:t>
            </w:r>
          </w:p>
        </w:tc>
      </w:tr>
    </w:tbl>
    <w:p w:rsidR="00BA37A3" w:rsidRDefault="00BA37A3" w:rsidP="00125C46">
      <w:pPr>
        <w:rPr>
          <w:sz w:val="26"/>
          <w:szCs w:val="26"/>
        </w:rPr>
      </w:pPr>
    </w:p>
    <w:p w:rsidR="00B74C08" w:rsidRDefault="007D572D" w:rsidP="007D572D">
      <w:pPr>
        <w:pStyle w:val="a9"/>
        <w:jc w:val="both"/>
        <w:rPr>
          <w:b/>
          <w:bCs/>
          <w:sz w:val="26"/>
          <w:szCs w:val="26"/>
        </w:rPr>
      </w:pPr>
      <w:r w:rsidRPr="007D572D">
        <w:rPr>
          <w:b/>
          <w:bCs/>
          <w:sz w:val="26"/>
          <w:szCs w:val="26"/>
        </w:rPr>
        <w:t xml:space="preserve">     </w:t>
      </w: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B74C08">
      <w:pPr>
        <w:pStyle w:val="a9"/>
        <w:ind w:left="5670"/>
      </w:pPr>
      <w:r>
        <w:lastRenderedPageBreak/>
        <w:t>Приложение 2</w:t>
      </w:r>
    </w:p>
    <w:p w:rsidR="00B74C08" w:rsidRDefault="00B74C08" w:rsidP="00B74C08">
      <w:pPr>
        <w:pStyle w:val="a9"/>
        <w:ind w:left="5670"/>
      </w:pPr>
      <w:r>
        <w:t>к Постановлению администрации</w:t>
      </w:r>
    </w:p>
    <w:p w:rsidR="00B74C08" w:rsidRDefault="00B74C08" w:rsidP="00B74C08">
      <w:pPr>
        <w:pStyle w:val="a9"/>
        <w:ind w:left="5670"/>
      </w:pPr>
      <w:r>
        <w:t>муниципального района «Мещовский район»</w:t>
      </w:r>
    </w:p>
    <w:p w:rsidR="00B74C08" w:rsidRDefault="00B74C08" w:rsidP="00B74C08">
      <w:pPr>
        <w:pStyle w:val="a9"/>
        <w:ind w:left="5670"/>
      </w:pPr>
      <w:r>
        <w:t xml:space="preserve">от </w:t>
      </w:r>
      <w:r w:rsidR="00246B41">
        <w:t xml:space="preserve">28   марта  </w:t>
      </w:r>
      <w:r>
        <w:t xml:space="preserve">2023г. № </w:t>
      </w:r>
      <w:r w:rsidR="00246B41">
        <w:t>189</w:t>
      </w:r>
    </w:p>
    <w:p w:rsidR="00B74C08" w:rsidRDefault="00B74C08" w:rsidP="00B74C08">
      <w:pPr>
        <w:pStyle w:val="a9"/>
      </w:pPr>
    </w:p>
    <w:p w:rsidR="00B74C08" w:rsidRDefault="00B74C08" w:rsidP="00B74C08">
      <w:pPr>
        <w:pStyle w:val="a9"/>
        <w:jc w:val="center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7D572D" w:rsidRP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b/>
          <w:bCs/>
          <w:sz w:val="26"/>
          <w:szCs w:val="26"/>
        </w:rPr>
        <w:t xml:space="preserve">2. 2. Цель и задачи </w:t>
      </w:r>
      <w:r w:rsidR="00356E9D">
        <w:rPr>
          <w:b/>
          <w:bCs/>
          <w:sz w:val="26"/>
          <w:szCs w:val="26"/>
        </w:rPr>
        <w:t>муниципальной п</w:t>
      </w:r>
      <w:r w:rsidRPr="007D572D">
        <w:rPr>
          <w:b/>
          <w:bCs/>
          <w:sz w:val="26"/>
          <w:szCs w:val="26"/>
        </w:rPr>
        <w:t>рограммы</w:t>
      </w:r>
    </w:p>
    <w:p w:rsid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color w:val="000000"/>
          <w:sz w:val="26"/>
          <w:szCs w:val="26"/>
        </w:rPr>
        <w:t xml:space="preserve">     Целью </w:t>
      </w:r>
      <w:r w:rsidR="00356E9D">
        <w:rPr>
          <w:color w:val="000000"/>
          <w:sz w:val="26"/>
          <w:szCs w:val="26"/>
        </w:rPr>
        <w:t>муниципальной п</w:t>
      </w:r>
      <w:r w:rsidRPr="007D572D">
        <w:rPr>
          <w:color w:val="000000"/>
          <w:sz w:val="26"/>
          <w:szCs w:val="26"/>
        </w:rPr>
        <w:t xml:space="preserve">рограммы является </w:t>
      </w:r>
      <w:r>
        <w:rPr>
          <w:color w:val="000000"/>
          <w:sz w:val="26"/>
          <w:szCs w:val="26"/>
        </w:rPr>
        <w:t>–</w:t>
      </w:r>
      <w:r w:rsidRPr="007D572D">
        <w:rPr>
          <w:sz w:val="26"/>
          <w:szCs w:val="26"/>
        </w:rPr>
        <w:t xml:space="preserve"> повышение доступности жилья и качества жилищного обеспечения населения, в том числе, с учетом исполнения государственных обязательств по обеспечению жильем отдельных категорий граждан, повышение качества и надежности предоставления жилищно-коммунальных услуг.</w:t>
      </w:r>
      <w:r w:rsidRPr="007D572D">
        <w:rPr>
          <w:color w:val="000000"/>
          <w:sz w:val="26"/>
          <w:szCs w:val="26"/>
        </w:rPr>
        <w:t xml:space="preserve">  </w:t>
      </w:r>
    </w:p>
    <w:p w:rsidR="007D572D" w:rsidRP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color w:val="000000"/>
          <w:sz w:val="26"/>
          <w:szCs w:val="26"/>
        </w:rPr>
        <w:t xml:space="preserve">     Для достижения цели </w:t>
      </w:r>
      <w:r w:rsidR="00356E9D">
        <w:rPr>
          <w:color w:val="000000"/>
          <w:sz w:val="26"/>
          <w:szCs w:val="26"/>
        </w:rPr>
        <w:t>муниципальной п</w:t>
      </w:r>
      <w:r w:rsidRPr="007D572D">
        <w:rPr>
          <w:color w:val="000000"/>
          <w:sz w:val="26"/>
          <w:szCs w:val="26"/>
        </w:rPr>
        <w:t>рограммы необходимо решение следующих задач: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1) формирование муниципального жилищного фонда социального использования;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2) переселение граждан из аварийного жилищного фонда;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3) освобождение площадок для строительства новых зданий;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4) организация капитального ремонта многоквартирных домов, содействие повышению комфортности и безопасности проживания населения в многоквартирных домах;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5) обеспечение выполнения работ по ремонту жилых помещений, входящих в состав муниципального жилищного фонда;</w:t>
      </w:r>
    </w:p>
    <w:p w:rsidR="00356E9D" w:rsidRDefault="00366DED" w:rsidP="00356E9D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56E9D" w:rsidRPr="00356E9D">
        <w:rPr>
          <w:sz w:val="26"/>
          <w:szCs w:val="26"/>
        </w:rPr>
        <w:t>) выполнение государственных обязательств по обеспечению жильем категорий граждан, установленных федеральным законодательством.</w:t>
      </w:r>
    </w:p>
    <w:p w:rsidR="00366DED" w:rsidRDefault="00366DED" w:rsidP="00366DED">
      <w:pPr>
        <w:pStyle w:val="a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</w:t>
      </w:r>
      <w:r w:rsidRPr="00356E9D">
        <w:rPr>
          <w:rFonts w:eastAsiaTheme="minorHAnsi"/>
          <w:sz w:val="26"/>
          <w:szCs w:val="26"/>
          <w:lang w:eastAsia="en-US"/>
        </w:rPr>
        <w:t xml:space="preserve">Достижение </w:t>
      </w:r>
      <w:r>
        <w:rPr>
          <w:rFonts w:eastAsiaTheme="minorHAnsi"/>
          <w:sz w:val="26"/>
          <w:szCs w:val="26"/>
          <w:lang w:eastAsia="en-US"/>
        </w:rPr>
        <w:t>поставленной цели</w:t>
      </w:r>
      <w:r w:rsidRPr="00356E9D">
        <w:rPr>
          <w:rFonts w:eastAsiaTheme="minorHAnsi"/>
          <w:sz w:val="26"/>
          <w:szCs w:val="26"/>
          <w:lang w:eastAsia="en-US"/>
        </w:rPr>
        <w:t xml:space="preserve"> осуществляется посредством реализации мероприятий в рамках:</w:t>
      </w:r>
    </w:p>
    <w:p w:rsidR="00366DED" w:rsidRDefault="00366DED" w:rsidP="00366DED">
      <w:pPr>
        <w:pStyle w:val="a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- муниципальной адресной программы по переселению граждан </w:t>
      </w:r>
      <w:r w:rsidRPr="00341D70">
        <w:rPr>
          <w:sz w:val="26"/>
          <w:szCs w:val="26"/>
        </w:rPr>
        <w:t>из аварийного жилищного фонда на территории городского поселения «Город Мещовск»</w:t>
      </w:r>
      <w:r>
        <w:rPr>
          <w:sz w:val="26"/>
          <w:szCs w:val="26"/>
        </w:rPr>
        <w:t>;</w:t>
      </w:r>
    </w:p>
    <w:p w:rsidR="00366DED" w:rsidRDefault="00366DED" w:rsidP="00366DED">
      <w:pPr>
        <w:pStyle w:val="a9"/>
        <w:jc w:val="both"/>
        <w:rPr>
          <w:sz w:val="26"/>
          <w:szCs w:val="26"/>
        </w:rPr>
      </w:pPr>
      <w:r w:rsidRPr="00341D70">
        <w:rPr>
          <w:sz w:val="26"/>
          <w:szCs w:val="26"/>
        </w:rPr>
        <w:t xml:space="preserve">- </w:t>
      </w:r>
      <w:r>
        <w:rPr>
          <w:sz w:val="26"/>
          <w:szCs w:val="26"/>
        </w:rPr>
        <w:t>краткосрочных планов</w:t>
      </w:r>
      <w:r w:rsidRPr="00341D70">
        <w:rPr>
          <w:sz w:val="26"/>
          <w:szCs w:val="26"/>
        </w:rPr>
        <w:t xml:space="preserve"> реализации региональной программы капитального ремонта общего имущества в многоквартирных домах на территории городского поселения «Город Мещовск»</w:t>
      </w:r>
      <w:r>
        <w:rPr>
          <w:sz w:val="26"/>
          <w:szCs w:val="26"/>
        </w:rPr>
        <w:t>;</w:t>
      </w:r>
    </w:p>
    <w:p w:rsidR="00366DED" w:rsidRPr="00341D70" w:rsidRDefault="00366DED" w:rsidP="00366DED">
      <w:pPr>
        <w:pStyle w:val="a9"/>
        <w:jc w:val="both"/>
        <w:rPr>
          <w:sz w:val="26"/>
          <w:szCs w:val="26"/>
        </w:rPr>
      </w:pPr>
      <w:r w:rsidRPr="00341D70">
        <w:rPr>
          <w:sz w:val="26"/>
          <w:szCs w:val="26"/>
        </w:rPr>
        <w:t xml:space="preserve">- </w:t>
      </w:r>
      <w:r>
        <w:rPr>
          <w:sz w:val="26"/>
          <w:szCs w:val="26"/>
        </w:rPr>
        <w:t>муниципальной программы</w:t>
      </w:r>
      <w:r w:rsidRPr="00341D70">
        <w:rPr>
          <w:sz w:val="26"/>
          <w:szCs w:val="26"/>
        </w:rPr>
        <w:t xml:space="preserve"> «Формирование современной городской среды муниципального образования городское  поселение «Город Мещовск»</w:t>
      </w:r>
      <w:r>
        <w:rPr>
          <w:sz w:val="26"/>
          <w:szCs w:val="26"/>
        </w:rPr>
        <w:t>.</w:t>
      </w:r>
    </w:p>
    <w:p w:rsidR="00356E9D" w:rsidRDefault="00356E9D" w:rsidP="00356E9D">
      <w:pPr>
        <w:pStyle w:val="a9"/>
        <w:jc w:val="both"/>
        <w:rPr>
          <w:sz w:val="26"/>
          <w:szCs w:val="26"/>
        </w:rPr>
      </w:pPr>
    </w:p>
    <w:p w:rsidR="007D572D" w:rsidRDefault="007D572D" w:rsidP="00366DED">
      <w:pPr>
        <w:pStyle w:val="a9"/>
        <w:jc w:val="center"/>
        <w:rPr>
          <w:b/>
          <w:bCs/>
        </w:rPr>
      </w:pPr>
      <w:r w:rsidRPr="00EB4DEE">
        <w:rPr>
          <w:b/>
          <w:bCs/>
        </w:rPr>
        <w:t>СВЕДЕНИЯ</w:t>
      </w:r>
      <w:r w:rsidRPr="00EB4DEE">
        <w:rPr>
          <w:b/>
          <w:bCs/>
        </w:rPr>
        <w:br/>
        <w:t xml:space="preserve">об индикаторах </w:t>
      </w:r>
      <w:r w:rsidR="00366DED">
        <w:rPr>
          <w:b/>
          <w:bCs/>
        </w:rPr>
        <w:t>муниципальной п</w:t>
      </w:r>
      <w:r>
        <w:rPr>
          <w:b/>
          <w:bCs/>
        </w:rPr>
        <w:t>рограммы и их значениях</w:t>
      </w:r>
    </w:p>
    <w:p w:rsidR="00366DED" w:rsidRPr="00366DED" w:rsidRDefault="00366DED" w:rsidP="00366DED">
      <w:pPr>
        <w:pStyle w:val="a9"/>
        <w:jc w:val="center"/>
        <w:rPr>
          <w:b/>
          <w:bCs/>
          <w:sz w:val="10"/>
          <w:szCs w:val="1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1"/>
        <w:gridCol w:w="3213"/>
        <w:gridCol w:w="842"/>
        <w:gridCol w:w="850"/>
        <w:gridCol w:w="847"/>
        <w:gridCol w:w="848"/>
        <w:gridCol w:w="847"/>
        <w:gridCol w:w="827"/>
        <w:gridCol w:w="756"/>
      </w:tblGrid>
      <w:tr w:rsidR="00771226" w:rsidTr="00771226">
        <w:trPr>
          <w:trHeight w:val="330"/>
        </w:trPr>
        <w:tc>
          <w:tcPr>
            <w:tcW w:w="540" w:type="dxa"/>
            <w:vMerge w:val="restart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 xml:space="preserve">№ </w:t>
            </w:r>
            <w:proofErr w:type="gramStart"/>
            <w:r w:rsidRPr="00EB4DEE">
              <w:t>п</w:t>
            </w:r>
            <w:proofErr w:type="gramEnd"/>
            <w:r w:rsidRPr="00EB4DEE">
              <w:t>/п</w:t>
            </w:r>
          </w:p>
        </w:tc>
        <w:tc>
          <w:tcPr>
            <w:tcW w:w="3254" w:type="dxa"/>
            <w:vMerge w:val="restart"/>
            <w:vAlign w:val="center"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Наименование индикатора</w:t>
            </w:r>
          </w:p>
        </w:tc>
        <w:tc>
          <w:tcPr>
            <w:tcW w:w="848" w:type="dxa"/>
            <w:vMerge w:val="restart"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Ед. изм.</w:t>
            </w:r>
          </w:p>
        </w:tc>
        <w:tc>
          <w:tcPr>
            <w:tcW w:w="4929" w:type="dxa"/>
            <w:gridSpan w:val="6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 xml:space="preserve">Значение по годам реализации </w:t>
            </w:r>
            <w:r>
              <w:t>П</w:t>
            </w:r>
            <w:r w:rsidRPr="00EB4DEE">
              <w:t>рограммы</w:t>
            </w:r>
          </w:p>
        </w:tc>
      </w:tr>
      <w:tr w:rsidR="007C20EA" w:rsidTr="00771226">
        <w:trPr>
          <w:trHeight w:val="210"/>
        </w:trPr>
        <w:tc>
          <w:tcPr>
            <w:tcW w:w="540" w:type="dxa"/>
            <w:vMerge/>
          </w:tcPr>
          <w:p w:rsidR="00771226" w:rsidRPr="00EB4DEE" w:rsidRDefault="00771226" w:rsidP="00366DED">
            <w:pPr>
              <w:pStyle w:val="a9"/>
              <w:jc w:val="center"/>
            </w:pPr>
          </w:p>
        </w:tc>
        <w:tc>
          <w:tcPr>
            <w:tcW w:w="3254" w:type="dxa"/>
            <w:vMerge/>
          </w:tcPr>
          <w:p w:rsidR="00771226" w:rsidRPr="00EB4DEE" w:rsidRDefault="00771226" w:rsidP="00366DED">
            <w:pPr>
              <w:pStyle w:val="a9"/>
              <w:jc w:val="center"/>
            </w:pPr>
          </w:p>
        </w:tc>
        <w:tc>
          <w:tcPr>
            <w:tcW w:w="848" w:type="dxa"/>
            <w:vMerge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</w:t>
            </w:r>
            <w:r w:rsidR="005801A4">
              <w:t>21</w:t>
            </w:r>
          </w:p>
        </w:tc>
        <w:tc>
          <w:tcPr>
            <w:tcW w:w="850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2</w:t>
            </w:r>
          </w:p>
        </w:tc>
        <w:tc>
          <w:tcPr>
            <w:tcW w:w="851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3</w:t>
            </w:r>
          </w:p>
        </w:tc>
        <w:tc>
          <w:tcPr>
            <w:tcW w:w="850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4</w:t>
            </w:r>
          </w:p>
        </w:tc>
        <w:tc>
          <w:tcPr>
            <w:tcW w:w="829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5</w:t>
            </w:r>
          </w:p>
        </w:tc>
        <w:tc>
          <w:tcPr>
            <w:tcW w:w="696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6</w:t>
            </w:r>
          </w:p>
        </w:tc>
      </w:tr>
      <w:tr w:rsidR="007C20EA" w:rsidTr="00771226">
        <w:tc>
          <w:tcPr>
            <w:tcW w:w="540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1</w:t>
            </w:r>
          </w:p>
        </w:tc>
        <w:tc>
          <w:tcPr>
            <w:tcW w:w="3254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2</w:t>
            </w:r>
          </w:p>
        </w:tc>
        <w:tc>
          <w:tcPr>
            <w:tcW w:w="848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3</w:t>
            </w:r>
          </w:p>
        </w:tc>
        <w:tc>
          <w:tcPr>
            <w:tcW w:w="853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4</w:t>
            </w:r>
          </w:p>
        </w:tc>
        <w:tc>
          <w:tcPr>
            <w:tcW w:w="850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5</w:t>
            </w:r>
          </w:p>
        </w:tc>
        <w:tc>
          <w:tcPr>
            <w:tcW w:w="851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6</w:t>
            </w:r>
          </w:p>
        </w:tc>
        <w:tc>
          <w:tcPr>
            <w:tcW w:w="850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7</w:t>
            </w:r>
          </w:p>
        </w:tc>
        <w:tc>
          <w:tcPr>
            <w:tcW w:w="829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8</w:t>
            </w:r>
          </w:p>
        </w:tc>
        <w:tc>
          <w:tcPr>
            <w:tcW w:w="696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9</w:t>
            </w:r>
          </w:p>
        </w:tc>
      </w:tr>
      <w:tr w:rsidR="00771226" w:rsidTr="00CB26F5">
        <w:tc>
          <w:tcPr>
            <w:tcW w:w="9571" w:type="dxa"/>
            <w:gridSpan w:val="9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Основные мероприятия муниципальной п</w:t>
            </w:r>
            <w:r w:rsidRPr="00EB4DEE">
              <w:t>рограммы</w:t>
            </w:r>
            <w:r>
              <w:t xml:space="preserve">      </w:t>
            </w:r>
            <w:r w:rsidRPr="00482C5B">
              <w:rPr>
                <w:color w:val="FF0000"/>
              </w:rPr>
              <w:t xml:space="preserve"> </w:t>
            </w:r>
          </w:p>
        </w:tc>
      </w:tr>
      <w:tr w:rsidR="007C20EA" w:rsidTr="00771226">
        <w:tc>
          <w:tcPr>
            <w:tcW w:w="540" w:type="dxa"/>
            <w:vAlign w:val="center"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1</w:t>
            </w:r>
          </w:p>
        </w:tc>
        <w:tc>
          <w:tcPr>
            <w:tcW w:w="3254" w:type="dxa"/>
          </w:tcPr>
          <w:p w:rsidR="00771226" w:rsidRPr="00771226" w:rsidRDefault="00771226" w:rsidP="00771226">
            <w:pPr>
              <w:pStyle w:val="a9"/>
              <w:rPr>
                <w:b/>
                <w:bCs/>
                <w:sz w:val="22"/>
                <w:szCs w:val="22"/>
              </w:rPr>
            </w:pPr>
            <w:r w:rsidRPr="00771226">
              <w:rPr>
                <w:sz w:val="22"/>
                <w:szCs w:val="22"/>
              </w:rPr>
              <w:t>Количество жилых помещений, находящихся в муниципальной собственности, в которых проведен ремонт</w:t>
            </w:r>
          </w:p>
        </w:tc>
        <w:tc>
          <w:tcPr>
            <w:tcW w:w="848" w:type="dxa"/>
            <w:vAlign w:val="center"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ед.</w:t>
            </w:r>
          </w:p>
        </w:tc>
        <w:tc>
          <w:tcPr>
            <w:tcW w:w="853" w:type="dxa"/>
            <w:vAlign w:val="center"/>
          </w:tcPr>
          <w:p w:rsidR="00771226" w:rsidRPr="00771226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71226" w:rsidRPr="00771226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771226" w:rsidRPr="00771226" w:rsidRDefault="00771226" w:rsidP="00771226">
            <w:pPr>
              <w:pStyle w:val="a9"/>
              <w:jc w:val="center"/>
              <w:rPr>
                <w:bCs/>
              </w:rPr>
            </w:pPr>
            <w:r w:rsidRPr="00771226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71226" w:rsidRPr="00771226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9" w:type="dxa"/>
            <w:vAlign w:val="center"/>
          </w:tcPr>
          <w:p w:rsidR="00771226" w:rsidRPr="00771226" w:rsidRDefault="00771226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6" w:type="dxa"/>
            <w:vAlign w:val="center"/>
          </w:tcPr>
          <w:p w:rsidR="00771226" w:rsidRPr="00771226" w:rsidRDefault="00771226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00229" w:rsidTr="00771226">
        <w:tc>
          <w:tcPr>
            <w:tcW w:w="540" w:type="dxa"/>
            <w:vAlign w:val="center"/>
          </w:tcPr>
          <w:p w:rsidR="00F00229" w:rsidRDefault="00F00229" w:rsidP="005F5942">
            <w:pPr>
              <w:pStyle w:val="a9"/>
              <w:jc w:val="center"/>
              <w:rPr>
                <w:b/>
                <w:bCs/>
              </w:rPr>
            </w:pPr>
            <w:r w:rsidRPr="00EB4DEE">
              <w:t>2</w:t>
            </w:r>
          </w:p>
        </w:tc>
        <w:tc>
          <w:tcPr>
            <w:tcW w:w="3254" w:type="dxa"/>
          </w:tcPr>
          <w:p w:rsidR="00F00229" w:rsidRPr="00771226" w:rsidRDefault="00F00229" w:rsidP="00771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МКД </w:t>
            </w:r>
            <w:r w:rsidR="00074861">
              <w:rPr>
                <w:sz w:val="22"/>
                <w:szCs w:val="22"/>
              </w:rPr>
              <w:t>с проведенным капитальным ремонтом</w:t>
            </w:r>
          </w:p>
        </w:tc>
        <w:tc>
          <w:tcPr>
            <w:tcW w:w="848" w:type="dxa"/>
            <w:vAlign w:val="center"/>
          </w:tcPr>
          <w:p w:rsidR="00F00229" w:rsidRPr="00EB4DEE" w:rsidRDefault="00F00229" w:rsidP="00771226">
            <w:pPr>
              <w:pStyle w:val="a9"/>
              <w:jc w:val="center"/>
            </w:pPr>
            <w:r w:rsidRPr="00EB4DEE">
              <w:t>ед.</w:t>
            </w:r>
          </w:p>
        </w:tc>
        <w:tc>
          <w:tcPr>
            <w:tcW w:w="853" w:type="dxa"/>
            <w:vAlign w:val="center"/>
          </w:tcPr>
          <w:p w:rsidR="00F00229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00229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F00229" w:rsidRPr="00771226" w:rsidRDefault="00230F4C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00229" w:rsidRPr="00771226" w:rsidRDefault="00230F4C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9" w:type="dxa"/>
            <w:vAlign w:val="center"/>
          </w:tcPr>
          <w:p w:rsidR="00F00229" w:rsidRDefault="00230F4C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6" w:type="dxa"/>
            <w:vAlign w:val="center"/>
          </w:tcPr>
          <w:p w:rsidR="00F00229" w:rsidRDefault="00230F4C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00229" w:rsidTr="00771226">
        <w:tc>
          <w:tcPr>
            <w:tcW w:w="540" w:type="dxa"/>
            <w:vAlign w:val="center"/>
          </w:tcPr>
          <w:p w:rsidR="00F00229" w:rsidRDefault="00F00229" w:rsidP="005F5942">
            <w:pPr>
              <w:pStyle w:val="a9"/>
              <w:jc w:val="center"/>
              <w:rPr>
                <w:b/>
                <w:bCs/>
              </w:rPr>
            </w:pPr>
            <w:r>
              <w:lastRenderedPageBreak/>
              <w:t>3</w:t>
            </w:r>
          </w:p>
        </w:tc>
        <w:tc>
          <w:tcPr>
            <w:tcW w:w="3254" w:type="dxa"/>
          </w:tcPr>
          <w:p w:rsidR="00F00229" w:rsidRPr="00771226" w:rsidRDefault="00F00229" w:rsidP="00771226">
            <w:pPr>
              <w:pStyle w:val="a9"/>
              <w:rPr>
                <w:b/>
                <w:bCs/>
                <w:sz w:val="22"/>
                <w:szCs w:val="22"/>
              </w:rPr>
            </w:pPr>
            <w:r w:rsidRPr="00771226">
              <w:rPr>
                <w:sz w:val="22"/>
                <w:szCs w:val="22"/>
              </w:rPr>
              <w:t>Площадь жилых помещений, находящихся в муниципальной собственности для оплаты в фонд капитального ремонта</w:t>
            </w:r>
          </w:p>
        </w:tc>
        <w:tc>
          <w:tcPr>
            <w:tcW w:w="848" w:type="dxa"/>
            <w:vAlign w:val="center"/>
          </w:tcPr>
          <w:p w:rsidR="00F00229" w:rsidRDefault="00F00229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кв. м</w:t>
            </w:r>
          </w:p>
        </w:tc>
        <w:tc>
          <w:tcPr>
            <w:tcW w:w="853" w:type="dxa"/>
            <w:vAlign w:val="center"/>
          </w:tcPr>
          <w:p w:rsidR="00F00229" w:rsidRPr="00771226" w:rsidRDefault="0000370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687</w:t>
            </w:r>
            <w:r w:rsidR="007C20EA">
              <w:rPr>
                <w:bCs/>
              </w:rPr>
              <w:t>,5</w:t>
            </w:r>
          </w:p>
        </w:tc>
        <w:tc>
          <w:tcPr>
            <w:tcW w:w="850" w:type="dxa"/>
            <w:vAlign w:val="center"/>
          </w:tcPr>
          <w:p w:rsidR="00F00229" w:rsidRPr="00771226" w:rsidRDefault="0000370A" w:rsidP="0000370A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888</w:t>
            </w:r>
            <w:r w:rsidR="007C20EA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851" w:type="dxa"/>
            <w:vAlign w:val="center"/>
          </w:tcPr>
          <w:p w:rsidR="00F00229" w:rsidRPr="00771226" w:rsidRDefault="0000370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857,2</w:t>
            </w:r>
          </w:p>
        </w:tc>
        <w:tc>
          <w:tcPr>
            <w:tcW w:w="850" w:type="dxa"/>
            <w:vAlign w:val="center"/>
          </w:tcPr>
          <w:p w:rsidR="00F00229" w:rsidRPr="00771226" w:rsidRDefault="0000370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825,8</w:t>
            </w:r>
          </w:p>
        </w:tc>
        <w:tc>
          <w:tcPr>
            <w:tcW w:w="829" w:type="dxa"/>
            <w:vAlign w:val="center"/>
          </w:tcPr>
          <w:p w:rsidR="00F00229" w:rsidRPr="00771226" w:rsidRDefault="007C20E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707,5</w:t>
            </w:r>
          </w:p>
        </w:tc>
        <w:tc>
          <w:tcPr>
            <w:tcW w:w="696" w:type="dxa"/>
            <w:vAlign w:val="center"/>
          </w:tcPr>
          <w:p w:rsidR="00F00229" w:rsidRPr="00771226" w:rsidRDefault="007C20E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707,5</w:t>
            </w:r>
          </w:p>
        </w:tc>
      </w:tr>
      <w:tr w:rsidR="00F00229" w:rsidTr="002E569F">
        <w:tc>
          <w:tcPr>
            <w:tcW w:w="540" w:type="dxa"/>
            <w:vAlign w:val="center"/>
          </w:tcPr>
          <w:p w:rsidR="00F00229" w:rsidRDefault="00F00229" w:rsidP="005F5942">
            <w:pPr>
              <w:pStyle w:val="a9"/>
              <w:jc w:val="center"/>
              <w:rPr>
                <w:b/>
                <w:bCs/>
              </w:rPr>
            </w:pPr>
            <w:r>
              <w:t>4</w:t>
            </w:r>
          </w:p>
        </w:tc>
        <w:tc>
          <w:tcPr>
            <w:tcW w:w="3254" w:type="dxa"/>
          </w:tcPr>
          <w:p w:rsidR="00F00229" w:rsidRPr="002E569F" w:rsidRDefault="00F00229" w:rsidP="00F00229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расселенных и снесенных</w:t>
            </w:r>
            <w:r w:rsidRPr="002E569F">
              <w:rPr>
                <w:sz w:val="22"/>
                <w:szCs w:val="22"/>
              </w:rPr>
              <w:t xml:space="preserve"> аварийных многоквартирных домов</w:t>
            </w:r>
          </w:p>
        </w:tc>
        <w:tc>
          <w:tcPr>
            <w:tcW w:w="848" w:type="dxa"/>
            <w:vAlign w:val="center"/>
          </w:tcPr>
          <w:p w:rsidR="00F00229" w:rsidRDefault="00F00229" w:rsidP="002E569F">
            <w:pPr>
              <w:pStyle w:val="a9"/>
              <w:jc w:val="center"/>
              <w:rPr>
                <w:b/>
                <w:bCs/>
              </w:rPr>
            </w:pPr>
            <w:r>
              <w:t>ед.</w:t>
            </w:r>
          </w:p>
        </w:tc>
        <w:tc>
          <w:tcPr>
            <w:tcW w:w="853" w:type="dxa"/>
            <w:vAlign w:val="center"/>
          </w:tcPr>
          <w:p w:rsidR="00F00229" w:rsidRPr="002E569F" w:rsidRDefault="00F0022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2E569F" w:rsidRDefault="0072437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F00229" w:rsidRPr="002E569F" w:rsidRDefault="00F0022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2E569F" w:rsidRDefault="0072437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9" w:type="dxa"/>
            <w:vAlign w:val="center"/>
          </w:tcPr>
          <w:p w:rsidR="00F00229" w:rsidRPr="002E569F" w:rsidRDefault="0072437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:rsidR="00F00229" w:rsidRPr="002E569F" w:rsidRDefault="0072437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00229" w:rsidTr="007F6ADC">
        <w:tc>
          <w:tcPr>
            <w:tcW w:w="540" w:type="dxa"/>
            <w:vAlign w:val="center"/>
          </w:tcPr>
          <w:p w:rsidR="00F00229" w:rsidRPr="007F6ADC" w:rsidRDefault="00F00229" w:rsidP="005F5942">
            <w:pPr>
              <w:pStyle w:val="a9"/>
              <w:jc w:val="center"/>
              <w:rPr>
                <w:bCs/>
              </w:rPr>
            </w:pPr>
            <w:r w:rsidRPr="007F6ADC">
              <w:rPr>
                <w:bCs/>
              </w:rPr>
              <w:t>5</w:t>
            </w:r>
          </w:p>
        </w:tc>
        <w:tc>
          <w:tcPr>
            <w:tcW w:w="3254" w:type="dxa"/>
          </w:tcPr>
          <w:p w:rsidR="00F00229" w:rsidRPr="007C20EA" w:rsidRDefault="007C20EA" w:rsidP="007C20EA">
            <w:pPr>
              <w:pStyle w:val="a9"/>
              <w:rPr>
                <w:bCs/>
                <w:sz w:val="22"/>
                <w:szCs w:val="22"/>
              </w:rPr>
            </w:pPr>
            <w:r w:rsidRPr="007C20EA">
              <w:rPr>
                <w:bCs/>
                <w:sz w:val="22"/>
                <w:szCs w:val="22"/>
              </w:rPr>
              <w:t xml:space="preserve">Количество </w:t>
            </w:r>
            <w:r>
              <w:rPr>
                <w:bCs/>
                <w:sz w:val="22"/>
                <w:szCs w:val="22"/>
              </w:rPr>
              <w:t xml:space="preserve">замежёванных земельных участков под МКД </w:t>
            </w:r>
          </w:p>
        </w:tc>
        <w:tc>
          <w:tcPr>
            <w:tcW w:w="848" w:type="dxa"/>
            <w:vAlign w:val="center"/>
          </w:tcPr>
          <w:p w:rsidR="00F00229" w:rsidRPr="007F6ADC" w:rsidRDefault="007C20EA" w:rsidP="007F6ADC">
            <w:pPr>
              <w:pStyle w:val="a9"/>
              <w:jc w:val="center"/>
              <w:rPr>
                <w:bCs/>
              </w:rPr>
            </w:pPr>
            <w:r>
              <w:t>ед.</w:t>
            </w:r>
          </w:p>
        </w:tc>
        <w:tc>
          <w:tcPr>
            <w:tcW w:w="853" w:type="dxa"/>
            <w:vAlign w:val="center"/>
          </w:tcPr>
          <w:p w:rsidR="00F00229" w:rsidRPr="007F6ADC" w:rsidRDefault="00481C8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518C1">
              <w:rPr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7F6ADC" w:rsidRDefault="00481C8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9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00229" w:rsidTr="007F6ADC">
        <w:tc>
          <w:tcPr>
            <w:tcW w:w="540" w:type="dxa"/>
            <w:vAlign w:val="center"/>
          </w:tcPr>
          <w:p w:rsidR="00F00229" w:rsidRPr="007F6ADC" w:rsidRDefault="00F00229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54" w:type="dxa"/>
          </w:tcPr>
          <w:p w:rsidR="00F00229" w:rsidRPr="007F6ADC" w:rsidRDefault="00F00229" w:rsidP="007F6ADC">
            <w:pPr>
              <w:pStyle w:val="a9"/>
              <w:rPr>
                <w:b/>
                <w:bCs/>
                <w:sz w:val="22"/>
                <w:szCs w:val="22"/>
              </w:rPr>
            </w:pPr>
            <w:proofErr w:type="gramStart"/>
            <w:r w:rsidRPr="007F6ADC">
              <w:rPr>
                <w:sz w:val="22"/>
                <w:szCs w:val="22"/>
              </w:rPr>
              <w:t>Количество жилых помещений предоставленным по договорам социального найма</w:t>
            </w:r>
            <w:proofErr w:type="gramEnd"/>
          </w:p>
        </w:tc>
        <w:tc>
          <w:tcPr>
            <w:tcW w:w="848" w:type="dxa"/>
            <w:vAlign w:val="center"/>
          </w:tcPr>
          <w:p w:rsidR="00F00229" w:rsidRPr="007F6ADC" w:rsidRDefault="00F00229" w:rsidP="007F6ADC">
            <w:pPr>
              <w:pStyle w:val="a9"/>
              <w:jc w:val="center"/>
              <w:rPr>
                <w:bCs/>
              </w:rPr>
            </w:pPr>
            <w:r w:rsidRPr="007F6ADC">
              <w:t>ед.</w:t>
            </w:r>
          </w:p>
        </w:tc>
        <w:tc>
          <w:tcPr>
            <w:tcW w:w="853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9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366DED" w:rsidRDefault="00366DED" w:rsidP="00366DED">
      <w:pPr>
        <w:pStyle w:val="a9"/>
        <w:jc w:val="center"/>
        <w:rPr>
          <w:b/>
          <w:bCs/>
        </w:rPr>
      </w:pPr>
    </w:p>
    <w:p w:rsidR="008F15B3" w:rsidRDefault="008F15B3" w:rsidP="007D572D">
      <w:pPr>
        <w:pStyle w:val="a9"/>
        <w:jc w:val="both"/>
        <w:rPr>
          <w:sz w:val="26"/>
          <w:szCs w:val="26"/>
        </w:rPr>
      </w:pPr>
    </w:p>
    <w:p w:rsidR="007D572D" w:rsidRPr="008F15B3" w:rsidRDefault="008F15B3" w:rsidP="007D572D">
      <w:pPr>
        <w:pStyle w:val="a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D572D" w:rsidRPr="008F15B3">
        <w:rPr>
          <w:b/>
          <w:sz w:val="26"/>
          <w:szCs w:val="26"/>
        </w:rPr>
        <w:t xml:space="preserve">2.4. Сроки и этапы реализации </w:t>
      </w:r>
      <w:r w:rsidR="00481C81">
        <w:rPr>
          <w:b/>
          <w:sz w:val="26"/>
          <w:szCs w:val="26"/>
        </w:rPr>
        <w:t>муниципальной п</w:t>
      </w:r>
      <w:r w:rsidR="007D572D" w:rsidRPr="008F15B3">
        <w:rPr>
          <w:b/>
          <w:sz w:val="26"/>
          <w:szCs w:val="26"/>
        </w:rPr>
        <w:t>рограммы</w:t>
      </w:r>
    </w:p>
    <w:p w:rsidR="007D572D" w:rsidRP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color w:val="000000"/>
          <w:sz w:val="26"/>
          <w:szCs w:val="26"/>
        </w:rPr>
        <w:t xml:space="preserve">     Реализация </w:t>
      </w:r>
      <w:r w:rsidR="00481C81">
        <w:rPr>
          <w:color w:val="000000"/>
          <w:sz w:val="26"/>
          <w:szCs w:val="26"/>
        </w:rPr>
        <w:t>муниципальной программы: 20</w:t>
      </w:r>
      <w:r w:rsidR="00576E69">
        <w:rPr>
          <w:color w:val="000000"/>
          <w:sz w:val="26"/>
          <w:szCs w:val="26"/>
        </w:rPr>
        <w:t>21</w:t>
      </w:r>
      <w:r w:rsidR="00481C81">
        <w:rPr>
          <w:color w:val="000000"/>
          <w:sz w:val="26"/>
          <w:szCs w:val="26"/>
        </w:rPr>
        <w:t xml:space="preserve"> - 202</w:t>
      </w:r>
      <w:r w:rsidR="00576E69">
        <w:rPr>
          <w:color w:val="000000"/>
          <w:sz w:val="26"/>
          <w:szCs w:val="26"/>
        </w:rPr>
        <w:t>6</w:t>
      </w:r>
      <w:r w:rsidR="00481C81">
        <w:rPr>
          <w:color w:val="000000"/>
          <w:sz w:val="26"/>
          <w:szCs w:val="26"/>
        </w:rPr>
        <w:t> годы, в</w:t>
      </w:r>
      <w:r w:rsidRPr="007D572D">
        <w:rPr>
          <w:color w:val="000000"/>
          <w:sz w:val="26"/>
          <w:szCs w:val="26"/>
        </w:rPr>
        <w:t xml:space="preserve"> один этап.</w:t>
      </w:r>
    </w:p>
    <w:p w:rsidR="007D572D" w:rsidRP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B74C08">
      <w:pPr>
        <w:pStyle w:val="a9"/>
        <w:ind w:left="5670"/>
      </w:pPr>
      <w:r>
        <w:lastRenderedPageBreak/>
        <w:t>Приложение 3</w:t>
      </w:r>
    </w:p>
    <w:p w:rsidR="00B74C08" w:rsidRDefault="00B74C08" w:rsidP="00B74C08">
      <w:pPr>
        <w:pStyle w:val="a9"/>
        <w:ind w:left="5670"/>
      </w:pPr>
      <w:r>
        <w:t>к Постановлению администрации</w:t>
      </w:r>
    </w:p>
    <w:p w:rsidR="00B74C08" w:rsidRDefault="00B74C08" w:rsidP="00B74C08">
      <w:pPr>
        <w:pStyle w:val="a9"/>
        <w:ind w:left="5670"/>
      </w:pPr>
      <w:r>
        <w:t>муниципального района «Мещовский район»</w:t>
      </w:r>
    </w:p>
    <w:p w:rsidR="00B74C08" w:rsidRDefault="00B74C08" w:rsidP="00B74C08">
      <w:pPr>
        <w:pStyle w:val="a9"/>
        <w:ind w:left="5670"/>
      </w:pPr>
      <w:r>
        <w:t xml:space="preserve">от </w:t>
      </w:r>
      <w:r w:rsidR="00246B41">
        <w:t xml:space="preserve">28  марта </w:t>
      </w:r>
      <w:r>
        <w:t xml:space="preserve">2023г. № </w:t>
      </w:r>
      <w:r w:rsidR="00246B41">
        <w:t>189</w:t>
      </w:r>
      <w:bookmarkStart w:id="0" w:name="_GoBack"/>
      <w:bookmarkEnd w:id="0"/>
    </w:p>
    <w:p w:rsidR="00B74C08" w:rsidRDefault="00B74C08" w:rsidP="00B74C08">
      <w:pPr>
        <w:pStyle w:val="a9"/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7D572D" w:rsidRPr="008F15B3" w:rsidRDefault="007D572D" w:rsidP="008F15B3">
      <w:pPr>
        <w:pStyle w:val="a9"/>
        <w:jc w:val="center"/>
        <w:rPr>
          <w:b/>
          <w:sz w:val="26"/>
          <w:szCs w:val="26"/>
        </w:rPr>
      </w:pPr>
      <w:r w:rsidRPr="008F15B3">
        <w:rPr>
          <w:b/>
          <w:sz w:val="26"/>
          <w:szCs w:val="26"/>
        </w:rPr>
        <w:t xml:space="preserve">3.  Объем и источники финансирования </w:t>
      </w:r>
      <w:r w:rsidR="00481C81">
        <w:rPr>
          <w:b/>
          <w:sz w:val="26"/>
          <w:szCs w:val="26"/>
        </w:rPr>
        <w:t>муниципальной п</w:t>
      </w:r>
      <w:r w:rsidRPr="008F15B3">
        <w:rPr>
          <w:b/>
          <w:sz w:val="26"/>
          <w:szCs w:val="26"/>
        </w:rPr>
        <w:t>рограммы</w:t>
      </w:r>
    </w:p>
    <w:p w:rsid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color w:val="000000"/>
          <w:sz w:val="26"/>
          <w:szCs w:val="26"/>
        </w:rPr>
        <w:t xml:space="preserve">     Объем финансирования будет уточняться при формировании бюджета </w:t>
      </w:r>
      <w:r w:rsidR="008F15B3">
        <w:rPr>
          <w:color w:val="000000"/>
          <w:sz w:val="26"/>
          <w:szCs w:val="26"/>
        </w:rPr>
        <w:t>муниципального образования городского поселения «Город Мещовск»</w:t>
      </w:r>
      <w:r w:rsidRPr="007D572D">
        <w:rPr>
          <w:color w:val="000000"/>
          <w:sz w:val="26"/>
          <w:szCs w:val="26"/>
        </w:rPr>
        <w:t xml:space="preserve"> на соответствующий год, исходя из возможностей бюджета </w:t>
      </w:r>
      <w:r w:rsidR="008F15B3">
        <w:rPr>
          <w:color w:val="000000"/>
          <w:sz w:val="26"/>
          <w:szCs w:val="26"/>
        </w:rPr>
        <w:t>муниципального образования городского поселения «Город Мещовск»</w:t>
      </w:r>
      <w:r w:rsidRPr="007D572D">
        <w:rPr>
          <w:color w:val="000000"/>
          <w:sz w:val="26"/>
          <w:szCs w:val="26"/>
        </w:rPr>
        <w:t xml:space="preserve"> на соответствующий год.</w:t>
      </w:r>
    </w:p>
    <w:p w:rsidR="008F15B3" w:rsidRPr="008F15B3" w:rsidRDefault="008F15B3" w:rsidP="007D572D">
      <w:pPr>
        <w:pStyle w:val="a9"/>
        <w:jc w:val="both"/>
        <w:rPr>
          <w:color w:val="000000"/>
          <w:sz w:val="10"/>
          <w:szCs w:val="1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417"/>
        <w:gridCol w:w="1134"/>
        <w:gridCol w:w="1134"/>
        <w:gridCol w:w="1134"/>
        <w:gridCol w:w="1134"/>
        <w:gridCol w:w="1134"/>
        <w:gridCol w:w="1134"/>
      </w:tblGrid>
      <w:tr w:rsidR="008F15B3" w:rsidRPr="00064586" w:rsidTr="00125C46">
        <w:trPr>
          <w:trHeight w:val="36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Наименование</w:t>
            </w:r>
          </w:p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Всего,</w:t>
            </w:r>
          </w:p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в том числе по годам:</w:t>
            </w:r>
          </w:p>
        </w:tc>
      </w:tr>
      <w:tr w:rsidR="008F15B3" w:rsidRPr="00064586" w:rsidTr="00125C46">
        <w:trPr>
          <w:trHeight w:val="35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</w:t>
            </w:r>
            <w:r w:rsidR="00576E6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6</w:t>
            </w:r>
          </w:p>
        </w:tc>
      </w:tr>
      <w:tr w:rsidR="008F15B3" w:rsidRPr="00064586" w:rsidTr="008F15B3">
        <w:trPr>
          <w:trHeight w:val="3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B3" w:rsidRPr="008F15B3" w:rsidRDefault="008F15B3" w:rsidP="008F15B3">
            <w:pPr>
              <w:pStyle w:val="a9"/>
            </w:pPr>
            <w:r w:rsidRPr="008F15B3">
              <w:t>Всего, в т.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E454AB" w:rsidP="008F15B3">
            <w:pPr>
              <w:pStyle w:val="a9"/>
              <w:jc w:val="center"/>
            </w:pPr>
            <w:r>
              <w:t>19 676,8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576E69" w:rsidP="008F15B3">
            <w:pPr>
              <w:pStyle w:val="a9"/>
              <w:jc w:val="center"/>
            </w:pPr>
            <w:r w:rsidRPr="00576E69">
              <w:t>4 390,2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6 538,5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2 115,9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2 300,0</w:t>
            </w:r>
          </w:p>
        </w:tc>
      </w:tr>
      <w:tr w:rsidR="008F15B3" w:rsidRPr="00064586" w:rsidTr="00FC4301">
        <w:trPr>
          <w:trHeight w:val="3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8F15B3">
            <w:pPr>
              <w:pStyle w:val="a9"/>
            </w:pPr>
            <w:r w:rsidRPr="008F15B3">
              <w:t>Средства государственной корпорации - Фонда содействия реформированию жил</w:t>
            </w:r>
            <w:r>
              <w:t>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07780F" w:rsidP="00576E69">
            <w:pPr>
              <w:pStyle w:val="a9"/>
              <w:jc w:val="center"/>
            </w:pPr>
            <w:r>
              <w:t>4 909,2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576E69" w:rsidP="00FC4301">
            <w:pPr>
              <w:pStyle w:val="a9"/>
              <w:jc w:val="center"/>
            </w:pPr>
            <w:r>
              <w:t>2 768,5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07780F" w:rsidP="00FC4301">
            <w:pPr>
              <w:pStyle w:val="a9"/>
              <w:jc w:val="center"/>
            </w:pPr>
            <w:r>
              <w:t>2 140,7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8F15B3" w:rsidP="00FC4301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8F15B3" w:rsidP="00FC4301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8F15B3" w:rsidP="00FC4301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8F15B3" w:rsidP="00FC4301">
            <w:pPr>
              <w:pStyle w:val="a9"/>
              <w:jc w:val="center"/>
            </w:pPr>
          </w:p>
        </w:tc>
      </w:tr>
      <w:tr w:rsidR="008F15B3" w:rsidRPr="00064586" w:rsidTr="008F15B3">
        <w:trPr>
          <w:trHeight w:val="3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8F15B3">
            <w:pPr>
              <w:pStyle w:val="a9"/>
            </w:pPr>
            <w: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07780F">
            <w:pPr>
              <w:pStyle w:val="a9"/>
              <w:jc w:val="center"/>
            </w:pPr>
            <w:r>
              <w:t>1 528,7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576E69" w:rsidP="008F15B3">
            <w:pPr>
              <w:pStyle w:val="a9"/>
              <w:jc w:val="center"/>
            </w:pPr>
            <w:r>
              <w:t>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1 442,2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8F15B3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07780F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576E69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8F15B3">
            <w:pPr>
              <w:pStyle w:val="a9"/>
              <w:jc w:val="center"/>
            </w:pPr>
          </w:p>
        </w:tc>
      </w:tr>
      <w:tr w:rsidR="008F15B3" w:rsidRPr="00064586" w:rsidTr="008F15B3">
        <w:trPr>
          <w:trHeight w:val="3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8F15B3">
            <w:pPr>
              <w:pStyle w:val="a9"/>
            </w:pPr>
            <w:r>
              <w:t>Средства муниципального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E454AB" w:rsidP="008F15B3">
            <w:pPr>
              <w:pStyle w:val="a9"/>
              <w:jc w:val="center"/>
            </w:pPr>
            <w:r>
              <w:t>13 238,9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576E69" w:rsidP="008F15B3">
            <w:pPr>
              <w:pStyle w:val="a9"/>
              <w:jc w:val="center"/>
            </w:pPr>
            <w:r w:rsidRPr="00576E69">
              <w:t>1 535,2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2 955,6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2 115,9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2 300,0</w:t>
            </w:r>
          </w:p>
        </w:tc>
      </w:tr>
    </w:tbl>
    <w:p w:rsidR="008F15B3" w:rsidRDefault="008F15B3" w:rsidP="008F15B3">
      <w:pPr>
        <w:pStyle w:val="a9"/>
        <w:jc w:val="both"/>
        <w:rPr>
          <w:sz w:val="26"/>
          <w:szCs w:val="26"/>
        </w:rPr>
      </w:pPr>
    </w:p>
    <w:p w:rsidR="0068397E" w:rsidRPr="00004AB4" w:rsidRDefault="0068397E" w:rsidP="00576E69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5C1E6E" w:rsidRPr="0068397E" w:rsidRDefault="0068397E" w:rsidP="00576E69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sectPr w:rsidR="005C1E6E" w:rsidRPr="0068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63" w:rsidRDefault="001F5763" w:rsidP="00802D55">
      <w:r>
        <w:separator/>
      </w:r>
    </w:p>
  </w:endnote>
  <w:endnote w:type="continuationSeparator" w:id="0">
    <w:p w:rsidR="001F5763" w:rsidRDefault="001F5763" w:rsidP="0080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63" w:rsidRDefault="001F5763" w:rsidP="00802D55">
      <w:r>
        <w:separator/>
      </w:r>
    </w:p>
  </w:footnote>
  <w:footnote w:type="continuationSeparator" w:id="0">
    <w:p w:rsidR="001F5763" w:rsidRDefault="001F5763" w:rsidP="0080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25E06"/>
    <w:multiLevelType w:val="hybridMultilevel"/>
    <w:tmpl w:val="01F672C2"/>
    <w:lvl w:ilvl="0" w:tplc="6A6ADFF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C0"/>
    <w:rsid w:val="0000370A"/>
    <w:rsid w:val="00043B14"/>
    <w:rsid w:val="000578D2"/>
    <w:rsid w:val="00061AC6"/>
    <w:rsid w:val="00074861"/>
    <w:rsid w:val="0007780F"/>
    <w:rsid w:val="00082EC3"/>
    <w:rsid w:val="000E3412"/>
    <w:rsid w:val="00157512"/>
    <w:rsid w:val="00194250"/>
    <w:rsid w:val="001A17D8"/>
    <w:rsid w:val="001A69DD"/>
    <w:rsid w:val="001B6E14"/>
    <w:rsid w:val="001E639A"/>
    <w:rsid w:val="001F5763"/>
    <w:rsid w:val="00230F4C"/>
    <w:rsid w:val="00246B41"/>
    <w:rsid w:val="002518C1"/>
    <w:rsid w:val="002637F9"/>
    <w:rsid w:val="002C6F3F"/>
    <w:rsid w:val="002E569F"/>
    <w:rsid w:val="00341D70"/>
    <w:rsid w:val="00356E9D"/>
    <w:rsid w:val="00366DED"/>
    <w:rsid w:val="003B2786"/>
    <w:rsid w:val="003D0EE5"/>
    <w:rsid w:val="004020B1"/>
    <w:rsid w:val="00424D7D"/>
    <w:rsid w:val="00431912"/>
    <w:rsid w:val="00451391"/>
    <w:rsid w:val="00481C81"/>
    <w:rsid w:val="004A2AE5"/>
    <w:rsid w:val="004D52F8"/>
    <w:rsid w:val="004F4955"/>
    <w:rsid w:val="00560B3A"/>
    <w:rsid w:val="00575527"/>
    <w:rsid w:val="00576E69"/>
    <w:rsid w:val="005801A4"/>
    <w:rsid w:val="005862C0"/>
    <w:rsid w:val="005C1E6E"/>
    <w:rsid w:val="0068252F"/>
    <w:rsid w:val="0068397E"/>
    <w:rsid w:val="00722E70"/>
    <w:rsid w:val="00724379"/>
    <w:rsid w:val="00740ABF"/>
    <w:rsid w:val="0074284F"/>
    <w:rsid w:val="00771226"/>
    <w:rsid w:val="007C20EA"/>
    <w:rsid w:val="007D572D"/>
    <w:rsid w:val="007F6ADC"/>
    <w:rsid w:val="00802D55"/>
    <w:rsid w:val="0083755F"/>
    <w:rsid w:val="008C19E7"/>
    <w:rsid w:val="008C5FF5"/>
    <w:rsid w:val="008C68D8"/>
    <w:rsid w:val="008E11EB"/>
    <w:rsid w:val="008F15B3"/>
    <w:rsid w:val="00913F62"/>
    <w:rsid w:val="009315A4"/>
    <w:rsid w:val="009426CC"/>
    <w:rsid w:val="00972C97"/>
    <w:rsid w:val="00991779"/>
    <w:rsid w:val="00A5021C"/>
    <w:rsid w:val="00B4505A"/>
    <w:rsid w:val="00B74C08"/>
    <w:rsid w:val="00BA37A3"/>
    <w:rsid w:val="00BE0761"/>
    <w:rsid w:val="00C04D11"/>
    <w:rsid w:val="00CE35C4"/>
    <w:rsid w:val="00D17450"/>
    <w:rsid w:val="00D40F7B"/>
    <w:rsid w:val="00D474D5"/>
    <w:rsid w:val="00D66BBC"/>
    <w:rsid w:val="00DC7E3E"/>
    <w:rsid w:val="00E454AB"/>
    <w:rsid w:val="00E816AD"/>
    <w:rsid w:val="00E8725D"/>
    <w:rsid w:val="00EE49B3"/>
    <w:rsid w:val="00F00229"/>
    <w:rsid w:val="00F432B5"/>
    <w:rsid w:val="00F71372"/>
    <w:rsid w:val="00F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2C0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5862C0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5">
    <w:name w:val="Subtitle"/>
    <w:basedOn w:val="a"/>
    <w:link w:val="a6"/>
    <w:qFormat/>
    <w:rsid w:val="005862C0"/>
    <w:pPr>
      <w:jc w:val="center"/>
    </w:pPr>
    <w:rPr>
      <w:b/>
      <w:sz w:val="32"/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5862C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586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2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rsid w:val="005862C0"/>
    <w:rPr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2C0"/>
    <w:pPr>
      <w:widowControl w:val="0"/>
      <w:shd w:val="clear" w:color="auto" w:fill="FFFFFF"/>
      <w:spacing w:before="780" w:after="780" w:line="240" w:lineRule="atLeast"/>
      <w:jc w:val="center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9">
    <w:name w:val="No Spacing"/>
    <w:uiPriority w:val="1"/>
    <w:qFormat/>
    <w:rsid w:val="005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5862C0"/>
    <w:pPr>
      <w:jc w:val="both"/>
    </w:pPr>
    <w:rPr>
      <w:sz w:val="28"/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5862C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normaltextrun">
    <w:name w:val="normaltextrun"/>
    <w:basedOn w:val="a0"/>
    <w:rsid w:val="005862C0"/>
  </w:style>
  <w:style w:type="paragraph" w:styleId="ac">
    <w:name w:val="header"/>
    <w:basedOn w:val="a"/>
    <w:link w:val="ad"/>
    <w:uiPriority w:val="99"/>
    <w:unhideWhenUsed/>
    <w:rsid w:val="00802D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2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02D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2D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0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2C6F3F"/>
    <w:pPr>
      <w:suppressLineNumbers/>
      <w:suppressAutoHyphens/>
    </w:pPr>
    <w:rPr>
      <w:lang w:eastAsia="ar-SA"/>
    </w:rPr>
  </w:style>
  <w:style w:type="character" w:styleId="af2">
    <w:name w:val="Strong"/>
    <w:uiPriority w:val="22"/>
    <w:qFormat/>
    <w:rsid w:val="008F15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2C0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5862C0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5">
    <w:name w:val="Subtitle"/>
    <w:basedOn w:val="a"/>
    <w:link w:val="a6"/>
    <w:qFormat/>
    <w:rsid w:val="005862C0"/>
    <w:pPr>
      <w:jc w:val="center"/>
    </w:pPr>
    <w:rPr>
      <w:b/>
      <w:sz w:val="32"/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5862C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586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2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rsid w:val="005862C0"/>
    <w:rPr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2C0"/>
    <w:pPr>
      <w:widowControl w:val="0"/>
      <w:shd w:val="clear" w:color="auto" w:fill="FFFFFF"/>
      <w:spacing w:before="780" w:after="780" w:line="240" w:lineRule="atLeast"/>
      <w:jc w:val="center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9">
    <w:name w:val="No Spacing"/>
    <w:uiPriority w:val="1"/>
    <w:qFormat/>
    <w:rsid w:val="005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5862C0"/>
    <w:pPr>
      <w:jc w:val="both"/>
    </w:pPr>
    <w:rPr>
      <w:sz w:val="28"/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5862C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normaltextrun">
    <w:name w:val="normaltextrun"/>
    <w:basedOn w:val="a0"/>
    <w:rsid w:val="005862C0"/>
  </w:style>
  <w:style w:type="paragraph" w:styleId="ac">
    <w:name w:val="header"/>
    <w:basedOn w:val="a"/>
    <w:link w:val="ad"/>
    <w:uiPriority w:val="99"/>
    <w:unhideWhenUsed/>
    <w:rsid w:val="00802D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2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02D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2D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0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2C6F3F"/>
    <w:pPr>
      <w:suppressLineNumbers/>
      <w:suppressAutoHyphens/>
    </w:pPr>
    <w:rPr>
      <w:lang w:eastAsia="ar-SA"/>
    </w:rPr>
  </w:style>
  <w:style w:type="character" w:styleId="af2">
    <w:name w:val="Strong"/>
    <w:uiPriority w:val="22"/>
    <w:qFormat/>
    <w:rsid w:val="008F1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</cp:revision>
  <cp:lastPrinted>2022-03-05T08:18:00Z</cp:lastPrinted>
  <dcterms:created xsi:type="dcterms:W3CDTF">2022-07-26T11:39:00Z</dcterms:created>
  <dcterms:modified xsi:type="dcterms:W3CDTF">2023-03-29T12:19:00Z</dcterms:modified>
</cp:coreProperties>
</file>