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21" w:rsidRDefault="00B25521" w:rsidP="00B25521">
      <w:pPr>
        <w:jc w:val="center"/>
        <w:rPr>
          <w:rStyle w:val="2"/>
          <w:rFonts w:eastAsia="Calibri"/>
          <w:color w:val="000000"/>
          <w:sz w:val="44"/>
          <w:szCs w:val="44"/>
        </w:rPr>
      </w:pPr>
      <w:bookmarkStart w:id="0" w:name="bookmark7"/>
      <w:r>
        <w:rPr>
          <w:rFonts w:eastAsia="Calibri"/>
          <w:b/>
          <w:noProof/>
          <w:color w:val="000000"/>
          <w:spacing w:val="9"/>
          <w:sz w:val="44"/>
          <w:szCs w:val="44"/>
          <w:shd w:val="clear" w:color="auto" w:fill="FFFFFF"/>
        </w:rPr>
        <w:drawing>
          <wp:inline distT="0" distB="0" distL="0" distR="0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521" w:rsidRDefault="00B25521" w:rsidP="00B25521">
      <w:pPr>
        <w:jc w:val="center"/>
        <w:rPr>
          <w:rFonts w:ascii="Calibri" w:eastAsia="Calibri" w:hAnsi="Calibri"/>
        </w:rPr>
      </w:pPr>
      <w:r>
        <w:rPr>
          <w:rStyle w:val="2"/>
          <w:rFonts w:eastAsia="Calibri"/>
          <w:color w:val="000000"/>
          <w:sz w:val="44"/>
          <w:szCs w:val="44"/>
        </w:rPr>
        <w:t>ГОРОДСКАЯ ДУМА</w:t>
      </w:r>
      <w:bookmarkEnd w:id="0"/>
    </w:p>
    <w:p w:rsidR="004A21D9" w:rsidRDefault="00B25521" w:rsidP="00B25521">
      <w:pPr>
        <w:jc w:val="center"/>
        <w:rPr>
          <w:rStyle w:val="8"/>
          <w:rFonts w:eastAsia="Calibri"/>
          <w:color w:val="000000"/>
          <w:sz w:val="28"/>
          <w:szCs w:val="28"/>
        </w:rPr>
      </w:pPr>
      <w:r>
        <w:rPr>
          <w:rStyle w:val="8"/>
          <w:rFonts w:eastAsia="Calibri"/>
          <w:color w:val="000000"/>
          <w:sz w:val="28"/>
          <w:szCs w:val="28"/>
        </w:rPr>
        <w:t xml:space="preserve">муниципального образования городского поселения </w:t>
      </w:r>
    </w:p>
    <w:p w:rsidR="00B25521" w:rsidRDefault="00B25521" w:rsidP="00B25521">
      <w:pPr>
        <w:jc w:val="center"/>
        <w:rPr>
          <w:rFonts w:ascii="Calibri" w:eastAsia="Calibri" w:hAnsi="Calibri"/>
          <w:sz w:val="28"/>
          <w:szCs w:val="28"/>
        </w:rPr>
      </w:pPr>
      <w:r>
        <w:rPr>
          <w:rStyle w:val="8"/>
          <w:rFonts w:eastAsia="Calibri"/>
          <w:color w:val="000000"/>
          <w:sz w:val="28"/>
          <w:szCs w:val="28"/>
        </w:rPr>
        <w:t>«Город Мещовск» Мещовского района</w:t>
      </w:r>
    </w:p>
    <w:p w:rsidR="00B25521" w:rsidRDefault="00B25521" w:rsidP="00B25521"/>
    <w:p w:rsidR="00B25521" w:rsidRDefault="00B25521" w:rsidP="00B25521">
      <w:pPr>
        <w:jc w:val="center"/>
        <w:rPr>
          <w:rStyle w:val="12"/>
          <w:rFonts w:eastAsia="Calibri"/>
          <w:color w:val="000000"/>
          <w:sz w:val="44"/>
          <w:szCs w:val="44"/>
        </w:rPr>
      </w:pPr>
      <w:bookmarkStart w:id="1" w:name="bookmark8"/>
    </w:p>
    <w:p w:rsidR="00B25521" w:rsidRDefault="00B25521" w:rsidP="00B25521">
      <w:pPr>
        <w:jc w:val="center"/>
        <w:rPr>
          <w:rFonts w:ascii="Calibri" w:eastAsia="Calibri" w:hAnsi="Calibri"/>
        </w:rPr>
      </w:pPr>
      <w:r>
        <w:rPr>
          <w:rStyle w:val="12"/>
          <w:rFonts w:eastAsia="Calibri"/>
          <w:color w:val="000000"/>
          <w:sz w:val="44"/>
          <w:szCs w:val="44"/>
        </w:rPr>
        <w:t>РЕШЕНИЕ</w:t>
      </w:r>
      <w:bookmarkEnd w:id="1"/>
    </w:p>
    <w:p w:rsidR="00B25521" w:rsidRDefault="00B25521" w:rsidP="00B25521">
      <w:pPr>
        <w:rPr>
          <w:rStyle w:val="3"/>
          <w:color w:val="000000"/>
          <w:sz w:val="28"/>
          <w:szCs w:val="28"/>
        </w:rPr>
      </w:pPr>
      <w:bookmarkStart w:id="2" w:name="bookmark9"/>
    </w:p>
    <w:p w:rsidR="00B25521" w:rsidRDefault="00B25521" w:rsidP="00B25521">
      <w:pPr>
        <w:rPr>
          <w:rStyle w:val="3"/>
          <w:rFonts w:eastAsia="Calibri"/>
          <w:color w:val="000000"/>
          <w:sz w:val="28"/>
          <w:szCs w:val="28"/>
        </w:rPr>
      </w:pPr>
    </w:p>
    <w:p w:rsidR="00B25521" w:rsidRDefault="003E2EE7" w:rsidP="007B4AF5">
      <w:pPr>
        <w:rPr>
          <w:rStyle w:val="3"/>
          <w:color w:val="000000"/>
          <w:sz w:val="26"/>
          <w:szCs w:val="26"/>
        </w:rPr>
      </w:pPr>
      <w:r>
        <w:rPr>
          <w:rStyle w:val="3"/>
          <w:rFonts w:eastAsia="Calibri"/>
          <w:color w:val="000000"/>
          <w:sz w:val="26"/>
          <w:szCs w:val="26"/>
        </w:rPr>
        <w:t xml:space="preserve">            21 мая</w:t>
      </w:r>
      <w:r w:rsidR="007B4AF5">
        <w:rPr>
          <w:rStyle w:val="3"/>
          <w:rFonts w:eastAsia="Calibri"/>
          <w:color w:val="000000"/>
          <w:sz w:val="26"/>
          <w:szCs w:val="26"/>
        </w:rPr>
        <w:t xml:space="preserve"> </w:t>
      </w:r>
      <w:r w:rsidR="004A21D9" w:rsidRPr="00851E05">
        <w:rPr>
          <w:rStyle w:val="3"/>
          <w:rFonts w:eastAsia="Calibri"/>
          <w:color w:val="000000"/>
          <w:sz w:val="26"/>
          <w:szCs w:val="26"/>
        </w:rPr>
        <w:t>202</w:t>
      </w:r>
      <w:r w:rsidR="008B2B68">
        <w:rPr>
          <w:rStyle w:val="3"/>
          <w:rFonts w:eastAsia="Calibri"/>
          <w:color w:val="000000"/>
          <w:sz w:val="26"/>
          <w:szCs w:val="26"/>
        </w:rPr>
        <w:t>5</w:t>
      </w:r>
      <w:r w:rsidR="00B25521" w:rsidRPr="00851E05">
        <w:rPr>
          <w:rStyle w:val="3"/>
          <w:rFonts w:eastAsia="Calibri"/>
          <w:color w:val="000000"/>
          <w:sz w:val="26"/>
          <w:szCs w:val="26"/>
        </w:rPr>
        <w:t xml:space="preserve"> года</w:t>
      </w:r>
      <w:r w:rsidR="00B25521" w:rsidRPr="00851E05">
        <w:rPr>
          <w:rStyle w:val="3"/>
          <w:rFonts w:eastAsia="Calibri"/>
          <w:color w:val="000000"/>
          <w:sz w:val="26"/>
          <w:szCs w:val="26"/>
        </w:rPr>
        <w:tab/>
      </w:r>
      <w:r w:rsidR="00B25521" w:rsidRPr="00851E05">
        <w:rPr>
          <w:rStyle w:val="3"/>
          <w:color w:val="000000"/>
          <w:sz w:val="26"/>
          <w:szCs w:val="26"/>
        </w:rPr>
        <w:t xml:space="preserve">                                                  </w:t>
      </w:r>
      <w:r w:rsidR="00851E05">
        <w:rPr>
          <w:rStyle w:val="3"/>
          <w:color w:val="000000"/>
          <w:sz w:val="26"/>
          <w:szCs w:val="26"/>
        </w:rPr>
        <w:t xml:space="preserve">                  </w:t>
      </w:r>
      <w:r w:rsidR="00B25521" w:rsidRPr="00851E05">
        <w:rPr>
          <w:rStyle w:val="3"/>
          <w:rFonts w:eastAsia="Calibri"/>
          <w:color w:val="000000"/>
          <w:sz w:val="26"/>
          <w:szCs w:val="26"/>
        </w:rPr>
        <w:t>№</w:t>
      </w:r>
      <w:bookmarkEnd w:id="2"/>
      <w:r w:rsidR="00E83B71" w:rsidRPr="00851E05">
        <w:rPr>
          <w:rStyle w:val="3"/>
          <w:color w:val="000000"/>
          <w:sz w:val="26"/>
          <w:szCs w:val="26"/>
        </w:rPr>
        <w:t xml:space="preserve"> </w:t>
      </w:r>
      <w:r>
        <w:rPr>
          <w:rStyle w:val="3"/>
          <w:color w:val="000000"/>
          <w:sz w:val="26"/>
          <w:szCs w:val="26"/>
        </w:rPr>
        <w:t>12</w:t>
      </w:r>
    </w:p>
    <w:p w:rsidR="007B4AF5" w:rsidRDefault="007B4AF5" w:rsidP="007B4AF5">
      <w:pPr>
        <w:rPr>
          <w:rStyle w:val="211pt1"/>
          <w:bCs w:val="0"/>
          <w:color w:val="000000"/>
          <w:sz w:val="28"/>
          <w:szCs w:val="28"/>
        </w:rPr>
      </w:pPr>
    </w:p>
    <w:p w:rsidR="00B25521" w:rsidRDefault="00B25521" w:rsidP="00B25521">
      <w:pPr>
        <w:pStyle w:val="a3"/>
        <w:jc w:val="both"/>
      </w:pPr>
    </w:p>
    <w:p w:rsidR="00AC131A" w:rsidRDefault="00B25521" w:rsidP="004A21D9">
      <w:pPr>
        <w:jc w:val="center"/>
        <w:rPr>
          <w:b/>
          <w:bCs/>
          <w:color w:val="000000"/>
          <w:spacing w:val="7"/>
          <w:sz w:val="26"/>
          <w:szCs w:val="26"/>
        </w:rPr>
      </w:pPr>
      <w:r w:rsidRPr="00851E05">
        <w:rPr>
          <w:b/>
          <w:bCs/>
          <w:color w:val="000000"/>
          <w:spacing w:val="5"/>
          <w:sz w:val="26"/>
          <w:szCs w:val="26"/>
        </w:rPr>
        <w:t xml:space="preserve">Об </w:t>
      </w:r>
      <w:r w:rsidRPr="00851E05">
        <w:rPr>
          <w:b/>
          <w:bCs/>
          <w:color w:val="000000"/>
          <w:spacing w:val="7"/>
          <w:sz w:val="26"/>
          <w:szCs w:val="26"/>
        </w:rPr>
        <w:t>установлении границ</w:t>
      </w:r>
      <w:r w:rsidR="004A21D9" w:rsidRPr="00851E05">
        <w:rPr>
          <w:b/>
          <w:bCs/>
          <w:color w:val="000000"/>
          <w:spacing w:val="7"/>
          <w:sz w:val="26"/>
          <w:szCs w:val="26"/>
        </w:rPr>
        <w:t xml:space="preserve"> </w:t>
      </w:r>
      <w:r w:rsidR="00A832C3">
        <w:rPr>
          <w:b/>
          <w:bCs/>
          <w:color w:val="000000"/>
          <w:spacing w:val="7"/>
          <w:sz w:val="26"/>
          <w:szCs w:val="26"/>
        </w:rPr>
        <w:t>территории</w:t>
      </w:r>
      <w:r w:rsidR="00A832C3" w:rsidRPr="00A832C3">
        <w:rPr>
          <w:b/>
          <w:bCs/>
          <w:color w:val="000000"/>
          <w:spacing w:val="7"/>
          <w:sz w:val="26"/>
          <w:szCs w:val="26"/>
        </w:rPr>
        <w:t xml:space="preserve">, на которой осуществляется территориальное общественное </w:t>
      </w:r>
      <w:proofErr w:type="gramStart"/>
      <w:r w:rsidR="00A832C3" w:rsidRPr="00A832C3">
        <w:rPr>
          <w:b/>
          <w:bCs/>
          <w:color w:val="000000"/>
          <w:spacing w:val="7"/>
          <w:sz w:val="26"/>
          <w:szCs w:val="26"/>
        </w:rPr>
        <w:t>самоуправление</w:t>
      </w:r>
      <w:r w:rsidR="00A832C3">
        <w:rPr>
          <w:b/>
          <w:bCs/>
          <w:color w:val="000000"/>
          <w:spacing w:val="7"/>
          <w:sz w:val="26"/>
          <w:szCs w:val="26"/>
        </w:rPr>
        <w:t xml:space="preserve"> </w:t>
      </w:r>
      <w:bookmarkStart w:id="3" w:name="_GoBack"/>
      <w:bookmarkEnd w:id="3"/>
      <w:r w:rsidR="00AC131A" w:rsidRPr="00AC131A">
        <w:rPr>
          <w:b/>
          <w:bCs/>
          <w:color w:val="000000"/>
          <w:spacing w:val="7"/>
          <w:sz w:val="26"/>
          <w:szCs w:val="26"/>
        </w:rPr>
        <w:t xml:space="preserve"> «</w:t>
      </w:r>
      <w:proofErr w:type="gramEnd"/>
      <w:r w:rsidR="008B2B68">
        <w:rPr>
          <w:b/>
          <w:bCs/>
          <w:color w:val="000000"/>
          <w:spacing w:val="7"/>
          <w:sz w:val="26"/>
          <w:szCs w:val="26"/>
        </w:rPr>
        <w:t>Единство</w:t>
      </w:r>
      <w:r w:rsidR="00AC131A" w:rsidRPr="00AC131A">
        <w:rPr>
          <w:b/>
          <w:bCs/>
          <w:color w:val="000000"/>
          <w:spacing w:val="7"/>
          <w:sz w:val="26"/>
          <w:szCs w:val="26"/>
        </w:rPr>
        <w:t>»</w:t>
      </w:r>
    </w:p>
    <w:p w:rsidR="00B25521" w:rsidRDefault="00B25521" w:rsidP="00B25521">
      <w:pPr>
        <w:rPr>
          <w:b/>
          <w:bCs/>
          <w:color w:val="000000"/>
          <w:spacing w:val="7"/>
        </w:rPr>
      </w:pPr>
    </w:p>
    <w:p w:rsidR="004A21D9" w:rsidRPr="00851E05" w:rsidRDefault="004A21D9" w:rsidP="00450897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51E05">
        <w:rPr>
          <w:color w:val="000000"/>
          <w:sz w:val="26"/>
          <w:szCs w:val="26"/>
        </w:rPr>
        <w:t xml:space="preserve">Рассмотрев </w:t>
      </w:r>
      <w:r w:rsidR="004B2ED2">
        <w:rPr>
          <w:color w:val="000000"/>
          <w:sz w:val="26"/>
          <w:szCs w:val="26"/>
        </w:rPr>
        <w:t xml:space="preserve">заявление </w:t>
      </w:r>
      <w:r w:rsidR="004B2ED2" w:rsidRPr="00B35F52">
        <w:rPr>
          <w:color w:val="000000"/>
          <w:sz w:val="26"/>
          <w:szCs w:val="26"/>
        </w:rPr>
        <w:t>лиц, уполномоченны</w:t>
      </w:r>
      <w:r w:rsidR="004B2ED2">
        <w:rPr>
          <w:color w:val="000000"/>
          <w:sz w:val="26"/>
          <w:szCs w:val="26"/>
        </w:rPr>
        <w:t>х</w:t>
      </w:r>
      <w:r w:rsidR="004B2ED2" w:rsidRPr="00B35F52">
        <w:rPr>
          <w:color w:val="000000"/>
          <w:sz w:val="26"/>
          <w:szCs w:val="26"/>
        </w:rPr>
        <w:t xml:space="preserve"> собранием</w:t>
      </w:r>
      <w:r w:rsidR="004B2ED2">
        <w:rPr>
          <w:color w:val="000000"/>
          <w:sz w:val="26"/>
          <w:szCs w:val="26"/>
        </w:rPr>
        <w:t xml:space="preserve"> </w:t>
      </w:r>
      <w:r w:rsidR="004B2ED2" w:rsidRPr="00B35F52">
        <w:rPr>
          <w:color w:val="000000"/>
          <w:sz w:val="26"/>
          <w:szCs w:val="26"/>
        </w:rPr>
        <w:t>граждан</w:t>
      </w:r>
      <w:r w:rsidR="004B2ED2">
        <w:rPr>
          <w:color w:val="000000"/>
          <w:sz w:val="26"/>
          <w:szCs w:val="26"/>
        </w:rPr>
        <w:t xml:space="preserve"> </w:t>
      </w:r>
      <w:r w:rsidR="004B2ED2" w:rsidRPr="004B2ED2">
        <w:rPr>
          <w:color w:val="000000"/>
          <w:sz w:val="26"/>
          <w:szCs w:val="26"/>
        </w:rPr>
        <w:t>территориального общественного самоуправления «</w:t>
      </w:r>
      <w:r w:rsidR="008B2B68">
        <w:rPr>
          <w:color w:val="000000"/>
          <w:sz w:val="26"/>
          <w:szCs w:val="26"/>
        </w:rPr>
        <w:t>Единство</w:t>
      </w:r>
      <w:r w:rsidR="004B2ED2" w:rsidRPr="004B2ED2">
        <w:rPr>
          <w:color w:val="000000"/>
          <w:sz w:val="26"/>
          <w:szCs w:val="26"/>
        </w:rPr>
        <w:t>»</w:t>
      </w:r>
      <w:r w:rsidR="004B2ED2">
        <w:rPr>
          <w:color w:val="000000"/>
          <w:sz w:val="26"/>
          <w:szCs w:val="26"/>
        </w:rPr>
        <w:t xml:space="preserve">, </w:t>
      </w:r>
      <w:r w:rsidRPr="00851E05">
        <w:rPr>
          <w:color w:val="000000"/>
          <w:sz w:val="26"/>
          <w:szCs w:val="26"/>
        </w:rPr>
        <w:t xml:space="preserve">от </w:t>
      </w:r>
      <w:r w:rsidR="008B2B68">
        <w:rPr>
          <w:color w:val="000000"/>
          <w:sz w:val="26"/>
          <w:szCs w:val="26"/>
        </w:rPr>
        <w:t>13</w:t>
      </w:r>
      <w:r w:rsidRPr="00F146AD">
        <w:rPr>
          <w:color w:val="000000"/>
          <w:sz w:val="26"/>
          <w:szCs w:val="26"/>
        </w:rPr>
        <w:t>.</w:t>
      </w:r>
      <w:r w:rsidR="00D27900" w:rsidRPr="00F146AD">
        <w:rPr>
          <w:color w:val="000000"/>
          <w:sz w:val="26"/>
          <w:szCs w:val="26"/>
        </w:rPr>
        <w:t>0</w:t>
      </w:r>
      <w:r w:rsidR="008B2B68">
        <w:rPr>
          <w:color w:val="000000"/>
          <w:sz w:val="26"/>
          <w:szCs w:val="26"/>
        </w:rPr>
        <w:t>5</w:t>
      </w:r>
      <w:r w:rsidRPr="00F146AD">
        <w:rPr>
          <w:color w:val="000000"/>
          <w:sz w:val="26"/>
          <w:szCs w:val="26"/>
        </w:rPr>
        <w:t>.202</w:t>
      </w:r>
      <w:r w:rsidR="008B2B68">
        <w:rPr>
          <w:color w:val="000000"/>
          <w:sz w:val="26"/>
          <w:szCs w:val="26"/>
        </w:rPr>
        <w:t>5</w:t>
      </w:r>
      <w:r w:rsidRPr="00851E05">
        <w:rPr>
          <w:color w:val="000000"/>
          <w:sz w:val="26"/>
          <w:szCs w:val="26"/>
        </w:rPr>
        <w:t xml:space="preserve"> г</w:t>
      </w:r>
      <w:r w:rsidR="00683E16">
        <w:rPr>
          <w:color w:val="000000"/>
          <w:sz w:val="26"/>
          <w:szCs w:val="26"/>
        </w:rPr>
        <w:t>.</w:t>
      </w:r>
      <w:r w:rsidRPr="00851E05">
        <w:rPr>
          <w:color w:val="000000"/>
          <w:sz w:val="26"/>
          <w:szCs w:val="26"/>
        </w:rPr>
        <w:t xml:space="preserve"> о</w:t>
      </w:r>
      <w:r w:rsidR="006760BB" w:rsidRPr="00851E05">
        <w:rPr>
          <w:color w:val="000000"/>
          <w:sz w:val="26"/>
          <w:szCs w:val="26"/>
        </w:rPr>
        <w:t xml:space="preserve">б </w:t>
      </w:r>
      <w:r w:rsidR="00D27900">
        <w:rPr>
          <w:color w:val="000000"/>
          <w:sz w:val="26"/>
          <w:szCs w:val="26"/>
        </w:rPr>
        <w:t>установлении</w:t>
      </w:r>
      <w:r w:rsidR="006760BB" w:rsidRPr="00851E05">
        <w:rPr>
          <w:color w:val="000000"/>
          <w:sz w:val="26"/>
          <w:szCs w:val="26"/>
        </w:rPr>
        <w:t xml:space="preserve"> границ </w:t>
      </w:r>
      <w:r w:rsidR="004C1A29">
        <w:rPr>
          <w:color w:val="000000"/>
          <w:sz w:val="26"/>
          <w:szCs w:val="26"/>
        </w:rPr>
        <w:t>территориального общественного самоуправления</w:t>
      </w:r>
      <w:r w:rsidR="006760BB" w:rsidRPr="00851E05">
        <w:rPr>
          <w:color w:val="000000"/>
          <w:sz w:val="26"/>
          <w:szCs w:val="26"/>
        </w:rPr>
        <w:t xml:space="preserve"> на территории </w:t>
      </w:r>
      <w:r w:rsidR="004954DF" w:rsidRPr="00851E05">
        <w:rPr>
          <w:color w:val="000000"/>
          <w:sz w:val="26"/>
          <w:szCs w:val="26"/>
        </w:rPr>
        <w:t>муниципального образования городское поселение</w:t>
      </w:r>
      <w:r w:rsidR="006760BB" w:rsidRPr="00851E05">
        <w:rPr>
          <w:color w:val="000000"/>
          <w:sz w:val="26"/>
          <w:szCs w:val="26"/>
        </w:rPr>
        <w:t xml:space="preserve"> «Город Мещовск»</w:t>
      </w:r>
      <w:r w:rsidR="004B2ED2">
        <w:rPr>
          <w:color w:val="000000"/>
          <w:sz w:val="26"/>
          <w:szCs w:val="26"/>
        </w:rPr>
        <w:t>,</w:t>
      </w:r>
      <w:r w:rsidR="006760BB" w:rsidRPr="00851E05">
        <w:rPr>
          <w:color w:val="000000"/>
          <w:sz w:val="26"/>
          <w:szCs w:val="26"/>
        </w:rPr>
        <w:t xml:space="preserve"> </w:t>
      </w:r>
      <w:r w:rsidRPr="00851E05">
        <w:rPr>
          <w:color w:val="000000"/>
          <w:sz w:val="26"/>
          <w:szCs w:val="26"/>
        </w:rPr>
        <w:t xml:space="preserve">в соответствии со </w:t>
      </w:r>
      <w:r w:rsidRPr="004C1A29">
        <w:rPr>
          <w:sz w:val="26"/>
          <w:szCs w:val="26"/>
        </w:rPr>
        <w:t>статьей 27</w:t>
      </w:r>
      <w:r w:rsidRPr="00851E05">
        <w:rPr>
          <w:color w:val="000000"/>
          <w:sz w:val="26"/>
          <w:szCs w:val="26"/>
        </w:rPr>
        <w:t xml:space="preserve"> Федерального закона от 06.10.2003</w:t>
      </w:r>
      <w:r w:rsidR="004C1A29">
        <w:rPr>
          <w:color w:val="000000"/>
          <w:sz w:val="26"/>
          <w:szCs w:val="26"/>
        </w:rPr>
        <w:t xml:space="preserve"> </w:t>
      </w:r>
      <w:r w:rsidRPr="00851E05">
        <w:rPr>
          <w:color w:val="000000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6760BB" w:rsidRPr="00851E05">
        <w:rPr>
          <w:sz w:val="26"/>
          <w:szCs w:val="26"/>
        </w:rPr>
        <w:t>Положением</w:t>
      </w:r>
      <w:r w:rsidR="006760BB" w:rsidRPr="00851E05">
        <w:rPr>
          <w:b/>
          <w:bCs/>
          <w:sz w:val="26"/>
          <w:szCs w:val="26"/>
        </w:rPr>
        <w:t xml:space="preserve"> </w:t>
      </w:r>
      <w:r w:rsidR="006760BB" w:rsidRPr="00851E05">
        <w:rPr>
          <w:sz w:val="26"/>
          <w:szCs w:val="26"/>
        </w:rPr>
        <w:t>о территориальном общественном самоуправлении в городском поселении «Город Мещовск»</w:t>
      </w:r>
      <w:r w:rsidR="004954DF" w:rsidRPr="00851E05">
        <w:rPr>
          <w:sz w:val="26"/>
          <w:szCs w:val="26"/>
        </w:rPr>
        <w:t>, утвержденны</w:t>
      </w:r>
      <w:r w:rsidR="006760BB" w:rsidRPr="00851E05">
        <w:rPr>
          <w:sz w:val="26"/>
          <w:szCs w:val="26"/>
        </w:rPr>
        <w:t>м решением Городской Думы</w:t>
      </w:r>
      <w:r w:rsidR="004954DF" w:rsidRPr="00851E05">
        <w:rPr>
          <w:sz w:val="26"/>
          <w:szCs w:val="26"/>
        </w:rPr>
        <w:t xml:space="preserve"> муниципального образования</w:t>
      </w:r>
      <w:r w:rsidR="006760BB" w:rsidRPr="00851E05">
        <w:rPr>
          <w:sz w:val="26"/>
          <w:szCs w:val="26"/>
        </w:rPr>
        <w:t xml:space="preserve"> </w:t>
      </w:r>
      <w:r w:rsidR="004954DF" w:rsidRPr="00851E05">
        <w:rPr>
          <w:sz w:val="26"/>
          <w:szCs w:val="26"/>
        </w:rPr>
        <w:t>городское поселение</w:t>
      </w:r>
      <w:r w:rsidR="006760BB" w:rsidRPr="00851E05">
        <w:rPr>
          <w:sz w:val="26"/>
          <w:szCs w:val="26"/>
        </w:rPr>
        <w:t xml:space="preserve"> «Город Мещовск» от 2</w:t>
      </w:r>
      <w:r w:rsidR="00B752DB">
        <w:rPr>
          <w:sz w:val="26"/>
          <w:szCs w:val="26"/>
        </w:rPr>
        <w:t>0</w:t>
      </w:r>
      <w:r w:rsidR="006760BB" w:rsidRPr="00851E05">
        <w:rPr>
          <w:sz w:val="26"/>
          <w:szCs w:val="26"/>
        </w:rPr>
        <w:t xml:space="preserve">.12.2017 № 47, </w:t>
      </w:r>
      <w:hyperlink r:id="rId6" w:history="1">
        <w:r w:rsidRPr="00851E05">
          <w:rPr>
            <w:rStyle w:val="a7"/>
            <w:color w:val="000000"/>
            <w:sz w:val="26"/>
            <w:szCs w:val="26"/>
            <w:u w:val="none"/>
          </w:rPr>
          <w:t>ст</w:t>
        </w:r>
        <w:r w:rsidR="006760BB" w:rsidRPr="00851E05">
          <w:rPr>
            <w:rStyle w:val="a7"/>
            <w:color w:val="000000"/>
            <w:sz w:val="26"/>
            <w:szCs w:val="26"/>
            <w:u w:val="none"/>
          </w:rPr>
          <w:t>атьями</w:t>
        </w:r>
        <w:r w:rsidRPr="00851E05">
          <w:rPr>
            <w:rStyle w:val="a7"/>
            <w:color w:val="000000"/>
            <w:sz w:val="26"/>
            <w:szCs w:val="26"/>
            <w:u w:val="none"/>
          </w:rPr>
          <w:t xml:space="preserve"> </w:t>
        </w:r>
      </w:hyperlink>
      <w:r w:rsidRPr="00851E05">
        <w:rPr>
          <w:rStyle w:val="a7"/>
          <w:color w:val="000000"/>
          <w:sz w:val="26"/>
          <w:szCs w:val="26"/>
          <w:u w:val="none"/>
        </w:rPr>
        <w:t>17, 20</w:t>
      </w:r>
      <w:r w:rsidRPr="00851E05">
        <w:rPr>
          <w:color w:val="000000"/>
          <w:sz w:val="26"/>
          <w:szCs w:val="26"/>
        </w:rPr>
        <w:t xml:space="preserve"> Устава муниципального образования городского поселения «Город Мещовск», </w:t>
      </w:r>
      <w:r w:rsidRPr="00851E05">
        <w:rPr>
          <w:sz w:val="26"/>
          <w:szCs w:val="26"/>
        </w:rPr>
        <w:t>Городская Дума городского поселения «Город Мещовск»</w:t>
      </w:r>
    </w:p>
    <w:p w:rsidR="00B25521" w:rsidRPr="00B752DB" w:rsidRDefault="00B25521" w:rsidP="00B25521">
      <w:pPr>
        <w:pStyle w:val="a3"/>
        <w:jc w:val="center"/>
        <w:rPr>
          <w:b/>
          <w:bCs/>
          <w:sz w:val="26"/>
          <w:szCs w:val="26"/>
        </w:rPr>
      </w:pPr>
      <w:r w:rsidRPr="00B752DB">
        <w:rPr>
          <w:b/>
          <w:bCs/>
          <w:sz w:val="26"/>
          <w:szCs w:val="26"/>
        </w:rPr>
        <w:t>РЕШИЛА:</w:t>
      </w:r>
    </w:p>
    <w:p w:rsidR="00B25521" w:rsidRPr="00B25521" w:rsidRDefault="00B25521" w:rsidP="00B25521">
      <w:pPr>
        <w:pStyle w:val="a3"/>
        <w:jc w:val="center"/>
        <w:rPr>
          <w:bCs/>
          <w:sz w:val="10"/>
          <w:szCs w:val="10"/>
        </w:rPr>
      </w:pPr>
    </w:p>
    <w:p w:rsidR="00B25521" w:rsidRDefault="00F146AD" w:rsidP="00A832C3">
      <w:pPr>
        <w:widowControl w:val="0"/>
        <w:shd w:val="clear" w:color="auto" w:fill="FFFFFF"/>
        <w:tabs>
          <w:tab w:val="left" w:pos="0"/>
        </w:tabs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="00B25521" w:rsidRPr="00B752DB">
        <w:rPr>
          <w:color w:val="000000"/>
          <w:sz w:val="26"/>
          <w:szCs w:val="26"/>
        </w:rPr>
        <w:t>1. Установить границы</w:t>
      </w:r>
      <w:r w:rsidR="00A832C3">
        <w:rPr>
          <w:color w:val="000000"/>
          <w:sz w:val="26"/>
          <w:szCs w:val="26"/>
        </w:rPr>
        <w:t xml:space="preserve"> территории</w:t>
      </w:r>
      <w:r w:rsidR="00A832C3" w:rsidRPr="00A832C3">
        <w:rPr>
          <w:color w:val="000000"/>
          <w:sz w:val="26"/>
          <w:szCs w:val="26"/>
        </w:rPr>
        <w:t>, на которой осуществляется территориальн</w:t>
      </w:r>
      <w:r w:rsidR="003E2EE7">
        <w:rPr>
          <w:color w:val="000000"/>
          <w:sz w:val="26"/>
          <w:szCs w:val="26"/>
        </w:rPr>
        <w:t xml:space="preserve">ое общественное </w:t>
      </w:r>
      <w:proofErr w:type="gramStart"/>
      <w:r w:rsidR="003E2EE7">
        <w:rPr>
          <w:color w:val="000000"/>
          <w:sz w:val="26"/>
          <w:szCs w:val="26"/>
        </w:rPr>
        <w:t xml:space="preserve">самоуправление </w:t>
      </w:r>
      <w:r w:rsidR="00A832C3" w:rsidRPr="00A832C3">
        <w:rPr>
          <w:color w:val="000000"/>
          <w:sz w:val="26"/>
          <w:szCs w:val="26"/>
        </w:rPr>
        <w:t xml:space="preserve"> «</w:t>
      </w:r>
      <w:proofErr w:type="gramEnd"/>
      <w:r w:rsidR="008B2B68">
        <w:rPr>
          <w:color w:val="000000"/>
          <w:sz w:val="26"/>
          <w:szCs w:val="26"/>
        </w:rPr>
        <w:t>Единство</w:t>
      </w:r>
      <w:r w:rsidR="00A832C3" w:rsidRPr="00A832C3">
        <w:rPr>
          <w:color w:val="000000"/>
          <w:sz w:val="26"/>
          <w:szCs w:val="26"/>
        </w:rPr>
        <w:t>»</w:t>
      </w:r>
      <w:r w:rsidR="00E83B71" w:rsidRPr="00B752DB">
        <w:rPr>
          <w:color w:val="000000"/>
          <w:sz w:val="26"/>
          <w:szCs w:val="26"/>
        </w:rPr>
        <w:t xml:space="preserve"> </w:t>
      </w:r>
      <w:r w:rsidRPr="00F146AD">
        <w:rPr>
          <w:color w:val="000000"/>
          <w:sz w:val="26"/>
          <w:szCs w:val="26"/>
        </w:rPr>
        <w:t>согласно описанию границ</w:t>
      </w:r>
      <w:r>
        <w:rPr>
          <w:color w:val="000000"/>
          <w:sz w:val="26"/>
          <w:szCs w:val="26"/>
        </w:rPr>
        <w:t xml:space="preserve"> </w:t>
      </w:r>
      <w:r w:rsidRPr="00F146AD">
        <w:rPr>
          <w:color w:val="000000"/>
          <w:sz w:val="26"/>
          <w:szCs w:val="26"/>
        </w:rPr>
        <w:t xml:space="preserve"> (приложение 1) и схеме границ территории (приложение 2)</w:t>
      </w:r>
      <w:r>
        <w:rPr>
          <w:color w:val="000000"/>
          <w:sz w:val="26"/>
          <w:szCs w:val="26"/>
        </w:rPr>
        <w:t>.</w:t>
      </w:r>
    </w:p>
    <w:p w:rsidR="00F146AD" w:rsidRPr="00B752DB" w:rsidRDefault="00F146AD" w:rsidP="00A832C3">
      <w:pPr>
        <w:widowControl w:val="0"/>
        <w:shd w:val="clear" w:color="auto" w:fill="FFFFFF"/>
        <w:tabs>
          <w:tab w:val="left" w:pos="0"/>
        </w:tabs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 Настоящее </w:t>
      </w:r>
      <w:r w:rsidRPr="00F146AD">
        <w:rPr>
          <w:color w:val="000000"/>
          <w:sz w:val="26"/>
          <w:szCs w:val="26"/>
        </w:rPr>
        <w:t>Решение направить в администрацию</w:t>
      </w:r>
      <w:r>
        <w:rPr>
          <w:color w:val="000000"/>
          <w:sz w:val="26"/>
          <w:szCs w:val="26"/>
        </w:rPr>
        <w:t xml:space="preserve"> муниципального района «Мещовский район» Калужской области.</w:t>
      </w:r>
    </w:p>
    <w:p w:rsidR="00B25521" w:rsidRDefault="001B0773" w:rsidP="00A832C3">
      <w:pPr>
        <w:jc w:val="both"/>
        <w:rPr>
          <w:color w:val="000000"/>
          <w:sz w:val="28"/>
          <w:szCs w:val="28"/>
        </w:rPr>
      </w:pPr>
      <w:r w:rsidRPr="00B752DB">
        <w:rPr>
          <w:color w:val="000000"/>
          <w:sz w:val="26"/>
          <w:szCs w:val="26"/>
        </w:rPr>
        <w:t xml:space="preserve">          </w:t>
      </w:r>
      <w:r w:rsidR="00F146AD">
        <w:rPr>
          <w:color w:val="000000"/>
          <w:sz w:val="26"/>
          <w:szCs w:val="26"/>
        </w:rPr>
        <w:tab/>
        <w:t>3</w:t>
      </w:r>
      <w:r w:rsidR="00B25521" w:rsidRPr="00B752DB">
        <w:rPr>
          <w:color w:val="000000"/>
          <w:sz w:val="26"/>
          <w:szCs w:val="26"/>
        </w:rPr>
        <w:t>.</w:t>
      </w:r>
      <w:r w:rsidR="003E2EE7">
        <w:rPr>
          <w:color w:val="000000"/>
          <w:sz w:val="26"/>
          <w:szCs w:val="26"/>
        </w:rPr>
        <w:t xml:space="preserve"> </w:t>
      </w:r>
      <w:r w:rsidR="00B25521" w:rsidRPr="00B752DB">
        <w:rPr>
          <w:color w:val="000000"/>
          <w:sz w:val="26"/>
          <w:szCs w:val="26"/>
        </w:rPr>
        <w:t xml:space="preserve">Настоящее </w:t>
      </w:r>
      <w:r w:rsidR="00F146AD">
        <w:rPr>
          <w:color w:val="000000"/>
          <w:sz w:val="26"/>
          <w:szCs w:val="26"/>
        </w:rPr>
        <w:t>Р</w:t>
      </w:r>
      <w:r w:rsidR="00B25521" w:rsidRPr="00B752DB">
        <w:rPr>
          <w:color w:val="000000"/>
          <w:sz w:val="26"/>
          <w:szCs w:val="26"/>
        </w:rPr>
        <w:t xml:space="preserve">ешение вступает в силу со дня его официального опубликования в районной газете «Восход» и подлежит </w:t>
      </w:r>
      <w:r w:rsidR="00CC3DF7" w:rsidRPr="00CC3DF7">
        <w:rPr>
          <w:color w:val="000000"/>
          <w:sz w:val="26"/>
          <w:szCs w:val="26"/>
        </w:rPr>
        <w:t xml:space="preserve">размещению на сайте </w:t>
      </w:r>
      <w:proofErr w:type="gramStart"/>
      <w:r w:rsidR="00CC3DF7" w:rsidRPr="00CC3DF7">
        <w:rPr>
          <w:color w:val="000000"/>
          <w:sz w:val="26"/>
          <w:szCs w:val="26"/>
        </w:rPr>
        <w:t>администрации  муниципального</w:t>
      </w:r>
      <w:proofErr w:type="gramEnd"/>
      <w:r w:rsidR="00CC3DF7" w:rsidRPr="00CC3DF7">
        <w:rPr>
          <w:color w:val="000000"/>
          <w:sz w:val="26"/>
          <w:szCs w:val="26"/>
        </w:rPr>
        <w:t xml:space="preserve"> района «Мещовский район» в информационно-телекоммуникационной сети «Интернет».</w:t>
      </w:r>
    </w:p>
    <w:p w:rsidR="00316E31" w:rsidRDefault="00316E31" w:rsidP="00B25521">
      <w:pPr>
        <w:shd w:val="clear" w:color="auto" w:fill="FFFFFF"/>
        <w:tabs>
          <w:tab w:val="left" w:pos="1046"/>
        </w:tabs>
        <w:jc w:val="both"/>
        <w:rPr>
          <w:color w:val="000000"/>
          <w:sz w:val="28"/>
          <w:szCs w:val="28"/>
        </w:rPr>
      </w:pPr>
    </w:p>
    <w:p w:rsidR="00316E31" w:rsidRDefault="00316E31" w:rsidP="00B25521">
      <w:pPr>
        <w:shd w:val="clear" w:color="auto" w:fill="FFFFFF"/>
        <w:tabs>
          <w:tab w:val="left" w:pos="1046"/>
        </w:tabs>
        <w:jc w:val="both"/>
        <w:rPr>
          <w:color w:val="000000"/>
          <w:sz w:val="28"/>
          <w:szCs w:val="28"/>
        </w:rPr>
      </w:pPr>
    </w:p>
    <w:p w:rsidR="00F81499" w:rsidRDefault="0034577D">
      <w:pPr>
        <w:rPr>
          <w:b/>
          <w:sz w:val="26"/>
          <w:szCs w:val="26"/>
        </w:rPr>
      </w:pPr>
      <w:r w:rsidRPr="00B752DB">
        <w:rPr>
          <w:b/>
          <w:sz w:val="26"/>
          <w:szCs w:val="26"/>
        </w:rPr>
        <w:t xml:space="preserve">Глава городского поселения                                                        </w:t>
      </w:r>
      <w:r w:rsidR="00CC3DF7">
        <w:rPr>
          <w:b/>
          <w:sz w:val="26"/>
          <w:szCs w:val="26"/>
        </w:rPr>
        <w:t xml:space="preserve">                       </w:t>
      </w:r>
      <w:r w:rsidRPr="00B752DB">
        <w:rPr>
          <w:b/>
          <w:sz w:val="26"/>
          <w:szCs w:val="26"/>
        </w:rPr>
        <w:t>Г.Е. Голикова</w:t>
      </w:r>
    </w:p>
    <w:p w:rsidR="00C5657B" w:rsidRDefault="00C5657B">
      <w:pPr>
        <w:rPr>
          <w:b/>
          <w:sz w:val="26"/>
          <w:szCs w:val="26"/>
        </w:rPr>
      </w:pPr>
    </w:p>
    <w:p w:rsidR="001B0773" w:rsidRDefault="001B0773">
      <w:pPr>
        <w:rPr>
          <w:b/>
          <w:sz w:val="28"/>
          <w:szCs w:val="28"/>
        </w:rPr>
      </w:pPr>
    </w:p>
    <w:sectPr w:rsidR="001B0773" w:rsidSect="00851E0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4A25D06"/>
    <w:multiLevelType w:val="hybridMultilevel"/>
    <w:tmpl w:val="29EE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C075F"/>
    <w:multiLevelType w:val="hybridMultilevel"/>
    <w:tmpl w:val="E70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21"/>
    <w:rsid w:val="00142783"/>
    <w:rsid w:val="001B0773"/>
    <w:rsid w:val="002D116A"/>
    <w:rsid w:val="00316E31"/>
    <w:rsid w:val="0034577D"/>
    <w:rsid w:val="00351348"/>
    <w:rsid w:val="00380159"/>
    <w:rsid w:val="003E2EE7"/>
    <w:rsid w:val="00450897"/>
    <w:rsid w:val="004954DF"/>
    <w:rsid w:val="004A21D9"/>
    <w:rsid w:val="004B2ED2"/>
    <w:rsid w:val="004C1A29"/>
    <w:rsid w:val="006760BB"/>
    <w:rsid w:val="00683E16"/>
    <w:rsid w:val="006A6BAA"/>
    <w:rsid w:val="006E42FD"/>
    <w:rsid w:val="00702DC7"/>
    <w:rsid w:val="00750A10"/>
    <w:rsid w:val="007B4AF5"/>
    <w:rsid w:val="00831EA5"/>
    <w:rsid w:val="00851E05"/>
    <w:rsid w:val="0087582F"/>
    <w:rsid w:val="008B2B68"/>
    <w:rsid w:val="009700D9"/>
    <w:rsid w:val="00A832C3"/>
    <w:rsid w:val="00AC131A"/>
    <w:rsid w:val="00B25521"/>
    <w:rsid w:val="00B752DB"/>
    <w:rsid w:val="00BB6E59"/>
    <w:rsid w:val="00C23ED1"/>
    <w:rsid w:val="00C5657B"/>
    <w:rsid w:val="00CC3DF7"/>
    <w:rsid w:val="00D27900"/>
    <w:rsid w:val="00E83B71"/>
    <w:rsid w:val="00F146AD"/>
    <w:rsid w:val="00F25DDD"/>
    <w:rsid w:val="00F8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3A760-593A-4F5A-9830-06B7471F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B25521"/>
    <w:rPr>
      <w:b/>
      <w:bCs/>
      <w:spacing w:val="9"/>
      <w:sz w:val="37"/>
      <w:szCs w:val="37"/>
      <w:shd w:val="clear" w:color="auto" w:fill="FFFFFF"/>
    </w:rPr>
  </w:style>
  <w:style w:type="paragraph" w:customStyle="1" w:styleId="20">
    <w:name w:val="Заголовок №2"/>
    <w:basedOn w:val="a"/>
    <w:link w:val="2"/>
    <w:rsid w:val="00B25521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9"/>
      <w:sz w:val="37"/>
      <w:szCs w:val="37"/>
      <w:lang w:eastAsia="en-US"/>
    </w:rPr>
  </w:style>
  <w:style w:type="character" w:customStyle="1" w:styleId="8">
    <w:name w:val="Основной текст (8)_"/>
    <w:basedOn w:val="a0"/>
    <w:link w:val="80"/>
    <w:locked/>
    <w:rsid w:val="00B25521"/>
    <w:rPr>
      <w:spacing w:val="11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25521"/>
    <w:pPr>
      <w:widowControl w:val="0"/>
      <w:shd w:val="clear" w:color="auto" w:fill="FFFFFF"/>
      <w:spacing w:before="60" w:after="840" w:line="370" w:lineRule="exact"/>
      <w:jc w:val="center"/>
    </w:pPr>
    <w:rPr>
      <w:rFonts w:asciiTheme="minorHAnsi" w:eastAsiaTheme="minorHAnsi" w:hAnsiTheme="minorHAnsi" w:cstheme="minorBidi"/>
      <w:spacing w:val="11"/>
      <w:sz w:val="27"/>
      <w:szCs w:val="27"/>
      <w:lang w:eastAsia="en-US"/>
    </w:rPr>
  </w:style>
  <w:style w:type="character" w:customStyle="1" w:styleId="12">
    <w:name w:val="Заголовок №1 (2)_"/>
    <w:basedOn w:val="a0"/>
    <w:link w:val="120"/>
    <w:locked/>
    <w:rsid w:val="00B25521"/>
    <w:rPr>
      <w:b/>
      <w:bCs/>
      <w:spacing w:val="9"/>
      <w:sz w:val="37"/>
      <w:szCs w:val="37"/>
      <w:shd w:val="clear" w:color="auto" w:fill="FFFFFF"/>
    </w:rPr>
  </w:style>
  <w:style w:type="paragraph" w:customStyle="1" w:styleId="120">
    <w:name w:val="Заголовок №1 (2)"/>
    <w:basedOn w:val="a"/>
    <w:link w:val="12"/>
    <w:rsid w:val="00B25521"/>
    <w:pPr>
      <w:widowControl w:val="0"/>
      <w:shd w:val="clear" w:color="auto" w:fill="FFFFFF"/>
      <w:spacing w:before="840" w:after="13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9"/>
      <w:sz w:val="37"/>
      <w:szCs w:val="37"/>
      <w:lang w:eastAsia="en-US"/>
    </w:rPr>
  </w:style>
  <w:style w:type="character" w:customStyle="1" w:styleId="3">
    <w:name w:val="Заголовок №3_"/>
    <w:basedOn w:val="a0"/>
    <w:link w:val="30"/>
    <w:locked/>
    <w:rsid w:val="00B25521"/>
    <w:rPr>
      <w:spacing w:val="8"/>
      <w:shd w:val="clear" w:color="auto" w:fill="FFFFFF"/>
    </w:rPr>
  </w:style>
  <w:style w:type="paragraph" w:customStyle="1" w:styleId="30">
    <w:name w:val="Заголовок №3"/>
    <w:basedOn w:val="a"/>
    <w:link w:val="3"/>
    <w:rsid w:val="00B25521"/>
    <w:pPr>
      <w:widowControl w:val="0"/>
      <w:shd w:val="clear" w:color="auto" w:fill="FFFFFF"/>
      <w:spacing w:before="1380" w:after="720" w:line="240" w:lineRule="atLeast"/>
      <w:ind w:firstLine="320"/>
      <w:jc w:val="both"/>
      <w:outlineLvl w:val="2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customStyle="1" w:styleId="211pt1">
    <w:name w:val="Основной текст (2) + 11 pt1"/>
    <w:basedOn w:val="a0"/>
    <w:rsid w:val="00B25521"/>
    <w:rPr>
      <w:b/>
      <w:bCs/>
      <w:spacing w:val="8"/>
      <w:sz w:val="22"/>
      <w:szCs w:val="22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B25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5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25521"/>
    <w:pPr>
      <w:ind w:left="720"/>
      <w:contextualSpacing/>
    </w:pPr>
  </w:style>
  <w:style w:type="character" w:styleId="a7">
    <w:name w:val="Hyperlink"/>
    <w:rsid w:val="004A21D9"/>
    <w:rPr>
      <w:color w:val="0000FF"/>
      <w:u w:val="single"/>
    </w:rPr>
  </w:style>
  <w:style w:type="paragraph" w:customStyle="1" w:styleId="formattext">
    <w:name w:val="formattext"/>
    <w:basedOn w:val="a"/>
    <w:rsid w:val="00C565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BF2156957F627C980864E010A3AF1C7946A8BDEF6EC7191005562715DB740B515734343AAD05029833F9p6M7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Admin123</cp:lastModifiedBy>
  <cp:revision>9</cp:revision>
  <cp:lastPrinted>2025-05-22T05:16:00Z</cp:lastPrinted>
  <dcterms:created xsi:type="dcterms:W3CDTF">2025-05-12T11:41:00Z</dcterms:created>
  <dcterms:modified xsi:type="dcterms:W3CDTF">2025-05-22T05:19:00Z</dcterms:modified>
</cp:coreProperties>
</file>